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F33" w:rsidRDefault="00175F33" w:rsidP="00175F33">
      <w:pPr>
        <w:pStyle w:val="Heading1"/>
        <w:spacing w:before="0" w:line="20" w:lineRule="atLeast"/>
        <w:ind w:left="720"/>
        <w:rPr>
          <w:rFonts w:ascii="Franklin Gothic Book" w:hAnsi="Franklin Gothic Book"/>
          <w:iCs/>
          <w:color w:val="44546A" w:themeColor="text2"/>
        </w:rPr>
      </w:pPr>
    </w:p>
    <w:p w:rsidR="00175F33" w:rsidRPr="00263EDC" w:rsidRDefault="00175F33" w:rsidP="00175F33">
      <w:pPr>
        <w:pStyle w:val="Heading1"/>
        <w:spacing w:before="0" w:line="20" w:lineRule="atLeast"/>
        <w:rPr>
          <w:rFonts w:ascii="Franklin Gothic Book" w:hAnsi="Franklin Gothic Book" w:cs="Tahoma"/>
          <w:color w:val="44546A" w:themeColor="text2"/>
          <w:szCs w:val="32"/>
          <w:shd w:val="clear" w:color="auto" w:fill="FFFFFF"/>
        </w:rPr>
      </w:pPr>
      <w:r w:rsidRPr="00263EDC">
        <w:rPr>
          <w:rFonts w:ascii="Franklin Gothic Book" w:hAnsi="Franklin Gothic Book"/>
          <w:iCs/>
          <w:color w:val="44546A" w:themeColor="text2"/>
        </w:rPr>
        <w:t>CONFERENCE AGENDA</w:t>
      </w:r>
    </w:p>
    <w:p w:rsidR="00175F33" w:rsidRDefault="009779A2" w:rsidP="00175F33">
      <w:pPr>
        <w:spacing w:after="0" w:line="20" w:lineRule="atLeast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>Draft as of October 30</w:t>
      </w:r>
      <w:r w:rsidR="00175F33">
        <w:rPr>
          <w:rFonts w:ascii="Franklin Gothic Book" w:hAnsi="Franklin Gothic Book"/>
          <w:i/>
          <w:iCs/>
        </w:rPr>
        <w:t>, 2017 (All speakers invited and subject to change)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11F7856A" wp14:editId="5FC5FB5D">
            <wp:simplePos x="914400" y="1476375"/>
            <wp:positionH relativeFrom="margin">
              <wp:align>right</wp:align>
            </wp:positionH>
            <wp:positionV relativeFrom="margin">
              <wp:align>top</wp:align>
            </wp:positionV>
            <wp:extent cx="2057400" cy="28803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ldConf2018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  <w:b/>
          <w:bCs/>
        </w:rPr>
      </w:pPr>
    </w:p>
    <w:p w:rsidR="00175F33" w:rsidRPr="00263EDC" w:rsidRDefault="00175F33" w:rsidP="00175F33">
      <w:pPr>
        <w:pStyle w:val="Heading1"/>
        <w:spacing w:before="0" w:line="20" w:lineRule="atLeast"/>
        <w:rPr>
          <w:rFonts w:ascii="Franklin Gothic Book" w:hAnsi="Franklin Gothic Book"/>
          <w:color w:val="8EAADB" w:themeColor="accent1" w:themeTint="99"/>
          <w:sz w:val="22"/>
          <w:szCs w:val="22"/>
        </w:rPr>
      </w:pPr>
      <w:r>
        <w:rPr>
          <w:rFonts w:ascii="Franklin Gothic Book" w:hAnsi="Franklin Gothic Book"/>
          <w:color w:val="8EAADB" w:themeColor="accent1" w:themeTint="99"/>
          <w:sz w:val="22"/>
          <w:szCs w:val="22"/>
        </w:rPr>
        <w:t>Thursday, July 26, 2018</w:t>
      </w: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Pr="00576F6D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Noon to 6 p.m.</w:t>
      </w:r>
      <w:r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>General Conference Registration and Day Camp Registration</w:t>
      </w:r>
      <w:r>
        <w:rPr>
          <w:rFonts w:ascii="Franklin Gothic Book" w:hAnsi="Franklin Gothic Book"/>
          <w:sz w:val="22"/>
          <w:szCs w:val="22"/>
        </w:rPr>
        <w:t xml:space="preserve">, </w:t>
      </w:r>
      <w:r w:rsidRPr="006E4470">
        <w:rPr>
          <w:rFonts w:ascii="Franklin Gothic Book" w:hAnsi="Franklin Gothic Book"/>
          <w:i/>
          <w:sz w:val="22"/>
          <w:szCs w:val="22"/>
        </w:rPr>
        <w:t xml:space="preserve">Conference Registration </w:t>
      </w:r>
      <w:proofErr w:type="gramStart"/>
      <w:r w:rsidRPr="006E4470">
        <w:rPr>
          <w:rFonts w:ascii="Franklin Gothic Book" w:hAnsi="Franklin Gothic Book"/>
          <w:i/>
          <w:sz w:val="22"/>
          <w:szCs w:val="22"/>
        </w:rPr>
        <w:t>Room</w:t>
      </w:r>
      <w:proofErr w:type="gramEnd"/>
      <w:r w:rsidRPr="006E4470">
        <w:rPr>
          <w:rFonts w:ascii="Franklin Gothic Book" w:hAnsi="Franklin Gothic Book"/>
          <w:i/>
          <w:sz w:val="22"/>
          <w:szCs w:val="22"/>
        </w:rPr>
        <w:t xml:space="preserve"> and Atrium 2</w:t>
      </w:r>
    </w:p>
    <w:p w:rsidR="00175F33" w:rsidRDefault="00175F33" w:rsidP="00175F33">
      <w:pPr>
        <w:spacing w:after="0" w:line="20" w:lineRule="atLeast"/>
        <w:ind w:left="720" w:hanging="720"/>
        <w:rPr>
          <w:rFonts w:ascii="Franklin Gothic Book" w:hAnsi="Franklin Gothic Book"/>
        </w:rPr>
      </w:pPr>
    </w:p>
    <w:p w:rsidR="00175F33" w:rsidRDefault="00175F33" w:rsidP="00175F33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10 a.m. to 11:30</w:t>
      </w:r>
      <w:r w:rsidRPr="0025213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a</w:t>
      </w:r>
      <w:r w:rsidRPr="00252136">
        <w:rPr>
          <w:rFonts w:ascii="Franklin Gothic Book" w:hAnsi="Franklin Gothic Book"/>
        </w:rPr>
        <w:t>.m.</w:t>
      </w:r>
      <w:r>
        <w:rPr>
          <w:rFonts w:ascii="Franklin Gothic Book" w:hAnsi="Franklin Gothic Book"/>
          <w:i/>
        </w:rPr>
        <w:tab/>
      </w:r>
      <w:r w:rsidRPr="00252136">
        <w:rPr>
          <w:rFonts w:ascii="Franklin Gothic Book" w:hAnsi="Franklin Gothic Book"/>
        </w:rPr>
        <w:t>TSC Clinic Directors Meeting</w:t>
      </w:r>
      <w:r>
        <w:rPr>
          <w:rFonts w:ascii="Franklin Gothic Book" w:hAnsi="Franklin Gothic Book"/>
        </w:rPr>
        <w:t xml:space="preserve">*, </w:t>
      </w:r>
      <w:r>
        <w:rPr>
          <w:rFonts w:ascii="Franklin Gothic Book" w:hAnsi="Franklin Gothic Book"/>
          <w:i/>
        </w:rPr>
        <w:t>Plum Blossom</w:t>
      </w:r>
      <w:r>
        <w:rPr>
          <w:rFonts w:ascii="Franklin Gothic Book" w:hAnsi="Franklin Gothic Book"/>
        </w:rPr>
        <w:br/>
      </w:r>
    </w:p>
    <w:p w:rsidR="00175F33" w:rsidRPr="005B46A2" w:rsidRDefault="00175F33" w:rsidP="00175F33">
      <w:pPr>
        <w:spacing w:after="0" w:line="20" w:lineRule="atLeast"/>
        <w:ind w:left="720" w:hanging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11:30 a.m. to 2:30 p.m.</w:t>
      </w:r>
      <w:r>
        <w:rPr>
          <w:rFonts w:ascii="Franklin Gothic Book" w:hAnsi="Franklin Gothic Book"/>
        </w:rPr>
        <w:tab/>
        <w:t xml:space="preserve">Nurses Meeting*, </w:t>
      </w:r>
      <w:r>
        <w:rPr>
          <w:rFonts w:ascii="Franklin Gothic Book" w:hAnsi="Franklin Gothic Book"/>
          <w:i/>
        </w:rPr>
        <w:t>Plum Blossom</w:t>
      </w:r>
    </w:p>
    <w:p w:rsidR="00175F33" w:rsidRDefault="00175F33" w:rsidP="00175F33">
      <w:pPr>
        <w:spacing w:after="0" w:line="20" w:lineRule="atLeast"/>
        <w:ind w:left="720" w:hanging="720"/>
        <w:rPr>
          <w:rFonts w:ascii="Franklin Gothic Book" w:hAnsi="Franklin Gothic Book"/>
        </w:rPr>
      </w:pPr>
    </w:p>
    <w:p w:rsidR="00175F33" w:rsidRDefault="00175F33" w:rsidP="00175F33">
      <w:pPr>
        <w:spacing w:after="0" w:line="20" w:lineRule="atLeast"/>
        <w:ind w:hanging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9:00 a.m. – 2 p.m.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TSCi</w:t>
      </w:r>
      <w:proofErr w:type="spellEnd"/>
      <w:r>
        <w:rPr>
          <w:rFonts w:ascii="Franklin Gothic Book" w:hAnsi="Franklin Gothic Book"/>
        </w:rPr>
        <w:t xml:space="preserve"> Workshop*, </w:t>
      </w:r>
      <w:r>
        <w:rPr>
          <w:rFonts w:ascii="Franklin Gothic Book" w:hAnsi="Franklin Gothic Book"/>
          <w:i/>
        </w:rPr>
        <w:t>Fleur de Lis A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175F33" w:rsidRPr="006E4470" w:rsidRDefault="00175F33" w:rsidP="00175F33">
      <w:pPr>
        <w:spacing w:after="0" w:line="20" w:lineRule="atLeast"/>
        <w:ind w:left="720" w:hanging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1 to 5 p.m.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Exhibit Hall Set Up, </w:t>
      </w:r>
      <w:r>
        <w:rPr>
          <w:rFonts w:ascii="Franklin Gothic Book" w:hAnsi="Franklin Gothic Book"/>
          <w:i/>
        </w:rPr>
        <w:t>Grand Ballroom C</w:t>
      </w:r>
    </w:p>
    <w:p w:rsidR="00175F33" w:rsidRPr="00B334F8" w:rsidRDefault="00175F33" w:rsidP="00175F33">
      <w:pPr>
        <w:spacing w:after="0" w:line="20" w:lineRule="atLeast"/>
        <w:ind w:left="720" w:hanging="720"/>
        <w:rPr>
          <w:rFonts w:ascii="Franklin Gothic Book" w:hAnsi="Franklin Gothic Book"/>
          <w:i/>
        </w:rPr>
      </w:pPr>
    </w:p>
    <w:p w:rsidR="00175F33" w:rsidRPr="00252136" w:rsidRDefault="00175F33" w:rsidP="00175F33">
      <w:pPr>
        <w:spacing w:after="0" w:line="20" w:lineRule="atLeast"/>
        <w:ind w:left="2880" w:hanging="2880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3 to 4 p.m.</w:t>
      </w:r>
      <w:r w:rsidRPr="00252136">
        <w:rPr>
          <w:rFonts w:ascii="Franklin Gothic Book" w:hAnsi="Franklin Gothic Book"/>
        </w:rPr>
        <w:tab/>
        <w:t xml:space="preserve">TSC 101 for Newly Diagnosed Individuals or Families, </w:t>
      </w:r>
      <w:r>
        <w:rPr>
          <w:rFonts w:ascii="Franklin Gothic Book" w:hAnsi="Franklin Gothic Book"/>
          <w:i/>
        </w:rPr>
        <w:t>Fleur de Lis A</w:t>
      </w:r>
      <w:r w:rsidRPr="00252136">
        <w:rPr>
          <w:rFonts w:ascii="Franklin Gothic Book" w:hAnsi="Franklin Gothic Book"/>
        </w:rPr>
        <w:t xml:space="preserve"> </w:t>
      </w:r>
    </w:p>
    <w:p w:rsidR="00175F33" w:rsidRPr="0068042C" w:rsidRDefault="00175F33" w:rsidP="00175F33">
      <w:pPr>
        <w:spacing w:after="0" w:line="20" w:lineRule="atLeast"/>
        <w:ind w:left="2880"/>
        <w:rPr>
          <w:rFonts w:ascii="Franklin Gothic Book" w:hAnsi="Franklin Gothic Book"/>
        </w:rPr>
      </w:pPr>
      <w:r w:rsidRPr="00252136">
        <w:rPr>
          <w:rFonts w:ascii="Franklin Gothic Book" w:hAnsi="Franklin Gothic Book"/>
          <w:i/>
        </w:rPr>
        <w:t>Moderator</w:t>
      </w:r>
      <w:r>
        <w:rPr>
          <w:rFonts w:ascii="Franklin Gothic Book" w:hAnsi="Franklin Gothic Book"/>
          <w:i/>
        </w:rPr>
        <w:t>s</w:t>
      </w:r>
      <w:r w:rsidRPr="00252136">
        <w:rPr>
          <w:rFonts w:ascii="Franklin Gothic Book" w:hAnsi="Franklin Gothic Book"/>
          <w:i/>
        </w:rPr>
        <w:t xml:space="preserve">: </w:t>
      </w:r>
      <w:r w:rsidRPr="00C46B3F">
        <w:rPr>
          <w:rFonts w:ascii="Franklin Gothic Book" w:hAnsi="Franklin Gothic Book"/>
        </w:rPr>
        <w:t xml:space="preserve">Rob and Shannon </w:t>
      </w:r>
      <w:proofErr w:type="spellStart"/>
      <w:r w:rsidRPr="00C46B3F">
        <w:rPr>
          <w:rFonts w:ascii="Franklin Gothic Book" w:hAnsi="Franklin Gothic Book"/>
        </w:rPr>
        <w:t>Grandia</w:t>
      </w:r>
      <w:proofErr w:type="spellEnd"/>
      <w:r>
        <w:rPr>
          <w:rFonts w:ascii="Franklin Gothic Book" w:hAnsi="Franklin Gothic Book"/>
          <w:i/>
        </w:rPr>
        <w:t xml:space="preserve">  </w:t>
      </w:r>
    </w:p>
    <w:p w:rsidR="00175F33" w:rsidRPr="0068042C" w:rsidRDefault="00175F33" w:rsidP="00175F33">
      <w:pPr>
        <w:spacing w:after="0" w:line="20" w:lineRule="atLeast"/>
        <w:ind w:left="28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Speakers:</w:t>
      </w:r>
      <w:r>
        <w:rPr>
          <w:rFonts w:ascii="Franklin Gothic Book" w:hAnsi="Franklin Gothic Book"/>
        </w:rPr>
        <w:t xml:space="preserve"> Martina </w:t>
      </w:r>
      <w:proofErr w:type="spellStart"/>
      <w:r>
        <w:rPr>
          <w:rFonts w:ascii="Franklin Gothic Book" w:hAnsi="Franklin Gothic Book"/>
        </w:rPr>
        <w:t>Bebin</w:t>
      </w:r>
      <w:proofErr w:type="spellEnd"/>
      <w:r>
        <w:rPr>
          <w:rFonts w:ascii="Franklin Gothic Book" w:hAnsi="Franklin Gothic Book"/>
        </w:rPr>
        <w:t xml:space="preserve">, MD, MPA; Joyce Wu, MD </w:t>
      </w:r>
    </w:p>
    <w:p w:rsidR="00175F33" w:rsidRPr="00252136" w:rsidRDefault="00175F33" w:rsidP="00175F33">
      <w:pPr>
        <w:spacing w:after="0" w:line="20" w:lineRule="atLeast"/>
        <w:rPr>
          <w:rFonts w:ascii="Franklin Gothic Book" w:hAnsi="Franklin Gothic Book"/>
          <w:i/>
        </w:rPr>
      </w:pPr>
    </w:p>
    <w:p w:rsidR="00175F33" w:rsidRPr="00252136" w:rsidRDefault="00175F33" w:rsidP="00175F33">
      <w:pPr>
        <w:spacing w:after="0" w:line="20" w:lineRule="atLeast"/>
        <w:rPr>
          <w:rFonts w:ascii="Franklin Gothic Book" w:hAnsi="Franklin Gothic Book"/>
        </w:rPr>
      </w:pPr>
      <w:r w:rsidRPr="00D41FB1">
        <w:rPr>
          <w:rFonts w:ascii="Franklin Gothic Book" w:hAnsi="Franklin Gothic Book"/>
        </w:rPr>
        <w:t>3 to 5 p.m.</w:t>
      </w:r>
      <w:r w:rsidRPr="00B334F8">
        <w:rPr>
          <w:rFonts w:ascii="Franklin Gothic Book" w:hAnsi="Franklin Gothic Book"/>
          <w:i/>
        </w:rPr>
        <w:tab/>
      </w:r>
      <w:r w:rsidRPr="00B334F8">
        <w:rPr>
          <w:rFonts w:ascii="Franklin Gothic Book" w:hAnsi="Franklin Gothic Book"/>
          <w:i/>
        </w:rPr>
        <w:tab/>
      </w:r>
      <w:r w:rsidRPr="00B334F8">
        <w:rPr>
          <w:rFonts w:ascii="Franklin Gothic Book" w:hAnsi="Franklin Gothic Book"/>
          <w:i/>
        </w:rPr>
        <w:tab/>
      </w:r>
      <w:r w:rsidRPr="00252136">
        <w:rPr>
          <w:rFonts w:ascii="Franklin Gothic Book" w:hAnsi="Franklin Gothic Book"/>
        </w:rPr>
        <w:t xml:space="preserve">Meet-and-Greet Opportunities:  </w:t>
      </w:r>
    </w:p>
    <w:p w:rsidR="00175F33" w:rsidRDefault="00175F33" w:rsidP="00175F33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Adults with TSC and Spouses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Jade Pavilion</w:t>
      </w:r>
    </w:p>
    <w:p w:rsidR="00175F33" w:rsidRPr="00252136" w:rsidRDefault="00175F33" w:rsidP="00175F33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</w:rPr>
        <w:t xml:space="preserve">: Jake Irby </w:t>
      </w:r>
    </w:p>
    <w:p w:rsidR="00175F33" w:rsidRDefault="00175F33" w:rsidP="00175F33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Parents/Caregivers of Transitioning Young Adults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Jade Room</w:t>
      </w:r>
    </w:p>
    <w:p w:rsidR="00175F33" w:rsidRDefault="00175F33" w:rsidP="00175F33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Grandparents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Counter Offer</w:t>
      </w:r>
    </w:p>
    <w:p w:rsidR="00175F33" w:rsidRDefault="00175F33" w:rsidP="00175F33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Parents of Young Children with TSC (ages 0-13), </w:t>
      </w:r>
      <w:r>
        <w:rPr>
          <w:rFonts w:ascii="Franklin Gothic Book" w:hAnsi="Franklin Gothic Book"/>
          <w:i/>
        </w:rPr>
        <w:t>Atrium 1</w:t>
      </w:r>
    </w:p>
    <w:p w:rsidR="00175F33" w:rsidRDefault="00175F33" w:rsidP="00175F33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>Social Networking Groups</w:t>
      </w:r>
      <w:r>
        <w:rPr>
          <w:rFonts w:ascii="Franklin Gothic Book" w:hAnsi="Franklin Gothic Book"/>
        </w:rPr>
        <w:t xml:space="preserve"> (Inspire, Facebook), </w:t>
      </w:r>
      <w:r>
        <w:rPr>
          <w:rFonts w:ascii="Franklin Gothic Book" w:hAnsi="Franklin Gothic Book"/>
          <w:i/>
        </w:rPr>
        <w:t>Plum Blossom</w:t>
      </w:r>
    </w:p>
    <w:p w:rsidR="00175F33" w:rsidRDefault="00175F33" w:rsidP="00175F33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 w:rsidRPr="00252136">
        <w:rPr>
          <w:rFonts w:ascii="Franklin Gothic Book" w:hAnsi="Franklin Gothic Book"/>
        </w:rPr>
        <w:t xml:space="preserve">Teens and Young Adults </w:t>
      </w:r>
      <w:r>
        <w:rPr>
          <w:rFonts w:ascii="Franklin Gothic Book" w:hAnsi="Franklin Gothic Book"/>
        </w:rPr>
        <w:t xml:space="preserve">(ages 13-25), </w:t>
      </w:r>
      <w:r>
        <w:rPr>
          <w:rFonts w:ascii="Franklin Gothic Book" w:hAnsi="Franklin Gothic Book"/>
          <w:i/>
        </w:rPr>
        <w:t>Fleur de Lis B</w:t>
      </w:r>
    </w:p>
    <w:p w:rsidR="00175F33" w:rsidRPr="00252136" w:rsidRDefault="00175F33" w:rsidP="00175F33">
      <w:pPr>
        <w:pStyle w:val="ListParagraph"/>
        <w:numPr>
          <w:ilvl w:val="1"/>
          <w:numId w:val="1"/>
        </w:numPr>
        <w:spacing w:after="0" w:line="20" w:lineRule="atLeast"/>
        <w:rPr>
          <w:rFonts w:ascii="Franklin Gothic Book" w:hAnsi="Franklin Gothic Book"/>
        </w:rPr>
      </w:pPr>
      <w:r w:rsidRPr="001A25E7">
        <w:rPr>
          <w:rFonts w:ascii="Franklin Gothic Book" w:hAnsi="Franklin Gothic Book"/>
          <w:i/>
        </w:rPr>
        <w:t>Facilitators:</w:t>
      </w:r>
      <w:r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</w:rPr>
        <w:t>Junior Leaders</w:t>
      </w:r>
      <w:r>
        <w:rPr>
          <w:rFonts w:ascii="Franklin Gothic Book" w:hAnsi="Franklin Gothic Book"/>
        </w:rPr>
        <w:tab/>
      </w:r>
    </w:p>
    <w:p w:rsidR="00175F33" w:rsidRPr="00175F33" w:rsidRDefault="00175F33" w:rsidP="00175F33">
      <w:pPr>
        <w:pStyle w:val="ListParagraph"/>
        <w:numPr>
          <w:ilvl w:val="0"/>
          <w:numId w:val="1"/>
        </w:num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Adult Siblings, </w:t>
      </w:r>
      <w:r>
        <w:rPr>
          <w:rFonts w:ascii="Franklin Gothic Book" w:hAnsi="Franklin Gothic Book"/>
          <w:i/>
        </w:rPr>
        <w:t>Atrium 2</w:t>
      </w:r>
      <w:r w:rsidRPr="00175F33">
        <w:rPr>
          <w:rFonts w:ascii="Franklin Gothic Book" w:hAnsi="Franklin Gothic Book"/>
        </w:rPr>
        <w:br/>
      </w:r>
    </w:p>
    <w:p w:rsidR="00175F33" w:rsidRPr="001C4E18" w:rsidRDefault="00175F33" w:rsidP="00175F33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4:30 to 5:30 p.m.</w:t>
      </w:r>
      <w:r>
        <w:rPr>
          <w:rFonts w:ascii="Franklin Gothic Book" w:hAnsi="Franklin Gothic Book"/>
        </w:rPr>
        <w:tab/>
      </w:r>
      <w:r w:rsidRPr="001C4E18">
        <w:rPr>
          <w:rFonts w:ascii="Franklin Gothic Book" w:hAnsi="Franklin Gothic Book"/>
        </w:rPr>
        <w:t xml:space="preserve">TSC </w:t>
      </w:r>
      <w:proofErr w:type="spellStart"/>
      <w:r w:rsidRPr="001C4E18">
        <w:rPr>
          <w:rFonts w:ascii="Franklin Gothic Book" w:hAnsi="Franklin Gothic Book"/>
        </w:rPr>
        <w:t>Biosample</w:t>
      </w:r>
      <w:proofErr w:type="spellEnd"/>
      <w:r w:rsidRPr="001C4E18">
        <w:rPr>
          <w:rFonts w:ascii="Franklin Gothic Book" w:hAnsi="Franklin Gothic Book"/>
        </w:rPr>
        <w:t xml:space="preserve"> Repository and TSC Natural History Database Projects</w:t>
      </w:r>
      <w:r>
        <w:rPr>
          <w:rFonts w:ascii="Franklin Gothic Book" w:hAnsi="Franklin Gothic Book"/>
        </w:rPr>
        <w:t xml:space="preserve"> Q&amp;A</w:t>
      </w: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Pr="001D7BF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576F6D">
        <w:rPr>
          <w:rFonts w:ascii="Franklin Gothic Book" w:hAnsi="Franklin Gothic Book"/>
          <w:sz w:val="22"/>
          <w:szCs w:val="22"/>
        </w:rPr>
        <w:t>6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7154EB">
        <w:rPr>
          <w:rFonts w:ascii="Franklin Gothic Book" w:hAnsi="Franklin Gothic Book"/>
          <w:sz w:val="22"/>
          <w:szCs w:val="22"/>
        </w:rPr>
        <w:t>Conferen</w:t>
      </w:r>
      <w:r>
        <w:rPr>
          <w:rFonts w:ascii="Franklin Gothic Book" w:hAnsi="Franklin Gothic Book"/>
          <w:sz w:val="22"/>
          <w:szCs w:val="22"/>
        </w:rPr>
        <w:t xml:space="preserve">ce Welcome and Opening Dinner, </w:t>
      </w:r>
      <w:r>
        <w:rPr>
          <w:rFonts w:ascii="Franklin Gothic Book" w:hAnsi="Franklin Gothic Book"/>
          <w:i/>
          <w:sz w:val="22"/>
          <w:szCs w:val="22"/>
        </w:rPr>
        <w:t xml:space="preserve">East Atrium </w:t>
      </w:r>
    </w:p>
    <w:p w:rsidR="00175F33" w:rsidRDefault="00960412" w:rsidP="00175F33">
      <w:pPr>
        <w:pStyle w:val="Footer"/>
        <w:tabs>
          <w:tab w:val="clear" w:pos="4320"/>
          <w:tab w:val="clear" w:pos="8640"/>
        </w:tabs>
        <w:spacing w:line="20" w:lineRule="atLeast"/>
        <w:ind w:left="2880"/>
        <w:rPr>
          <w:rFonts w:ascii="Franklin Gothic Book" w:hAnsi="Franklin Gothic Book"/>
          <w:sz w:val="22"/>
          <w:szCs w:val="22"/>
        </w:rPr>
      </w:pPr>
      <w:bookmarkStart w:id="0" w:name="_Hlk497985225"/>
      <w:r>
        <w:rPr>
          <w:rFonts w:ascii="Franklin Gothic Book" w:hAnsi="Franklin Gothic Book"/>
          <w:sz w:val="22"/>
          <w:szCs w:val="22"/>
        </w:rPr>
        <w:t xml:space="preserve">Welcome from </w:t>
      </w:r>
      <w:r w:rsidR="00D80BFA" w:rsidRPr="00D80BFA">
        <w:rPr>
          <w:rFonts w:ascii="Franklin Gothic Book" w:hAnsi="Franklin Gothic Book"/>
          <w:sz w:val="22"/>
          <w:szCs w:val="22"/>
        </w:rPr>
        <w:t xml:space="preserve">TS Alliance President and CEO Kari Luther Rosbeck, TS Alliance Board Chair Beth Dean, and </w:t>
      </w:r>
      <w:proofErr w:type="spellStart"/>
      <w:r w:rsidR="00D80BFA" w:rsidRPr="00D80BFA">
        <w:rPr>
          <w:rFonts w:ascii="Franklin Gothic Book" w:hAnsi="Franklin Gothic Book"/>
          <w:sz w:val="22"/>
          <w:szCs w:val="22"/>
        </w:rPr>
        <w:t>TSCi</w:t>
      </w:r>
      <w:proofErr w:type="spellEnd"/>
      <w:r w:rsidR="00D80BFA" w:rsidRPr="00D80BFA">
        <w:rPr>
          <w:rFonts w:ascii="Franklin Gothic Book" w:hAnsi="Franklin Gothic Book"/>
          <w:sz w:val="22"/>
          <w:szCs w:val="22"/>
        </w:rPr>
        <w:t xml:space="preserve"> Executive Committee Member</w:t>
      </w:r>
    </w:p>
    <w:bookmarkEnd w:id="0"/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ind w:left="2880"/>
        <w:rPr>
          <w:rFonts w:ascii="Franklin Gothic Book" w:hAnsi="Franklin Gothic Book"/>
          <w:sz w:val="22"/>
          <w:szCs w:val="22"/>
        </w:rPr>
      </w:pPr>
    </w:p>
    <w:p w:rsidR="00175F33" w:rsidRPr="001C4E18" w:rsidRDefault="00175F33" w:rsidP="00175F33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8 to 9 p.m.</w:t>
      </w:r>
      <w:r>
        <w:rPr>
          <w:rFonts w:ascii="Franklin Gothic Book" w:hAnsi="Franklin Gothic Book"/>
        </w:rPr>
        <w:tab/>
      </w:r>
      <w:r w:rsidRPr="001C4E18">
        <w:rPr>
          <w:rFonts w:ascii="Franklin Gothic Book" w:hAnsi="Franklin Gothic Book"/>
        </w:rPr>
        <w:t xml:space="preserve">TSC </w:t>
      </w:r>
      <w:proofErr w:type="spellStart"/>
      <w:r w:rsidRPr="001C4E18">
        <w:rPr>
          <w:rFonts w:ascii="Franklin Gothic Book" w:hAnsi="Franklin Gothic Book"/>
        </w:rPr>
        <w:t>Biosample</w:t>
      </w:r>
      <w:proofErr w:type="spellEnd"/>
      <w:r w:rsidRPr="001C4E18">
        <w:rPr>
          <w:rFonts w:ascii="Franklin Gothic Book" w:hAnsi="Franklin Gothic Book"/>
        </w:rPr>
        <w:t xml:space="preserve"> Repository and TSC Natural History Database Projects</w:t>
      </w:r>
      <w:r>
        <w:rPr>
          <w:rFonts w:ascii="Franklin Gothic Book" w:hAnsi="Franklin Gothic Book"/>
        </w:rPr>
        <w:t xml:space="preserve"> Q&amp;A</w:t>
      </w: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Pr="00BC6BAB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</w:p>
    <w:p w:rsidR="00175F33" w:rsidRPr="001D7BF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8:30 pm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Social for International Attendees, </w:t>
      </w:r>
      <w:r>
        <w:rPr>
          <w:rFonts w:ascii="Franklin Gothic Book" w:hAnsi="Franklin Gothic Book"/>
          <w:i/>
          <w:sz w:val="22"/>
          <w:szCs w:val="22"/>
        </w:rPr>
        <w:t>Fleur de Lis A</w:t>
      </w: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Pr="001D7BF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576F6D">
        <w:rPr>
          <w:rFonts w:ascii="Franklin Gothic Book" w:hAnsi="Franklin Gothic Book"/>
          <w:sz w:val="22"/>
          <w:szCs w:val="22"/>
        </w:rPr>
        <w:lastRenderedPageBreak/>
        <w:t>8:30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104A50">
        <w:rPr>
          <w:rFonts w:ascii="Franklin Gothic Book" w:hAnsi="Franklin Gothic Book"/>
          <w:sz w:val="22"/>
          <w:szCs w:val="22"/>
        </w:rPr>
        <w:t>Adults with TSC Evening Activity</w:t>
      </w:r>
      <w:r>
        <w:rPr>
          <w:rFonts w:ascii="Franklin Gothic Book" w:hAnsi="Franklin Gothic Book"/>
          <w:sz w:val="22"/>
          <w:szCs w:val="22"/>
        </w:rPr>
        <w:t xml:space="preserve">, </w:t>
      </w:r>
      <w:r>
        <w:rPr>
          <w:rFonts w:ascii="Franklin Gothic Book" w:hAnsi="Franklin Gothic Book"/>
          <w:i/>
          <w:sz w:val="22"/>
          <w:szCs w:val="22"/>
        </w:rPr>
        <w:t>Jade Pavilion</w:t>
      </w: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ind w:left="2160" w:firstLine="720"/>
        <w:rPr>
          <w:rFonts w:ascii="Franklin Gothic Book" w:hAnsi="Franklin Gothic Book"/>
          <w:sz w:val="22"/>
          <w:szCs w:val="22"/>
        </w:rPr>
      </w:pPr>
      <w:r w:rsidRPr="00F93067">
        <w:rPr>
          <w:rFonts w:ascii="Franklin Gothic Book" w:hAnsi="Franklin Gothic Book"/>
          <w:i/>
          <w:sz w:val="22"/>
          <w:szCs w:val="22"/>
        </w:rPr>
        <w:t>Event Leader:</w:t>
      </w:r>
      <w:r>
        <w:rPr>
          <w:rFonts w:ascii="Franklin Gothic Book" w:hAnsi="Franklin Gothic Book"/>
          <w:sz w:val="22"/>
          <w:szCs w:val="22"/>
        </w:rPr>
        <w:t xml:space="preserve"> Shannon </w:t>
      </w:r>
      <w:proofErr w:type="spellStart"/>
      <w:r>
        <w:rPr>
          <w:rFonts w:ascii="Franklin Gothic Book" w:hAnsi="Franklin Gothic Book"/>
          <w:sz w:val="22"/>
          <w:szCs w:val="22"/>
        </w:rPr>
        <w:t>Grandia</w:t>
      </w:r>
      <w:proofErr w:type="spellEnd"/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Pr="00100A58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8:30 p.m.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TSC Dad’s Outing, </w:t>
      </w:r>
      <w:r>
        <w:rPr>
          <w:rFonts w:ascii="Franklin Gothic Book" w:hAnsi="Franklin Gothic Book"/>
          <w:i/>
          <w:sz w:val="22"/>
          <w:szCs w:val="22"/>
        </w:rPr>
        <w:t>Gossip Bar</w:t>
      </w: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ind w:left="2160" w:firstLine="720"/>
        <w:rPr>
          <w:rFonts w:ascii="Franklin Gothic Book" w:hAnsi="Franklin Gothic Book"/>
          <w:sz w:val="22"/>
          <w:szCs w:val="22"/>
        </w:rPr>
      </w:pPr>
      <w:r w:rsidRPr="00F93067">
        <w:rPr>
          <w:rFonts w:ascii="Franklin Gothic Book" w:hAnsi="Franklin Gothic Book"/>
          <w:i/>
          <w:sz w:val="22"/>
          <w:szCs w:val="22"/>
        </w:rPr>
        <w:t>Event Leader:</w:t>
      </w:r>
      <w:r>
        <w:rPr>
          <w:rFonts w:ascii="Franklin Gothic Book" w:hAnsi="Franklin Gothic Book"/>
          <w:sz w:val="22"/>
          <w:szCs w:val="22"/>
        </w:rPr>
        <w:t xml:space="preserve"> Sean </w:t>
      </w:r>
      <w:proofErr w:type="spellStart"/>
      <w:r>
        <w:rPr>
          <w:rFonts w:ascii="Franklin Gothic Book" w:hAnsi="Franklin Gothic Book"/>
          <w:sz w:val="22"/>
          <w:szCs w:val="22"/>
        </w:rPr>
        <w:t>Shillinger</w:t>
      </w:r>
      <w:proofErr w:type="spellEnd"/>
    </w:p>
    <w:p w:rsidR="00175F33" w:rsidRPr="00576F6D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Pr="00100A58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1D778F">
        <w:rPr>
          <w:rFonts w:ascii="Franklin Gothic Book" w:hAnsi="Franklin Gothic Book"/>
          <w:sz w:val="22"/>
          <w:szCs w:val="22"/>
        </w:rPr>
        <w:t>8:30 to 11 p.m.</w:t>
      </w:r>
      <w:r w:rsidRPr="001D778F">
        <w:rPr>
          <w:rFonts w:ascii="Franklin Gothic Book" w:hAnsi="Franklin Gothic Book"/>
          <w:sz w:val="22"/>
          <w:szCs w:val="22"/>
        </w:rPr>
        <w:tab/>
      </w:r>
      <w:r w:rsidRPr="001D778F">
        <w:rPr>
          <w:rFonts w:ascii="Franklin Gothic Book" w:hAnsi="Franklin Gothic Book"/>
          <w:sz w:val="22"/>
          <w:szCs w:val="22"/>
        </w:rPr>
        <w:tab/>
        <w:t>Teen Lounge Open</w:t>
      </w:r>
      <w:r>
        <w:rPr>
          <w:rFonts w:ascii="Franklin Gothic Book" w:hAnsi="Franklin Gothic Book"/>
          <w:sz w:val="22"/>
          <w:szCs w:val="22"/>
        </w:rPr>
        <w:t xml:space="preserve">, </w:t>
      </w:r>
      <w:r>
        <w:rPr>
          <w:rFonts w:ascii="Franklin Gothic Book" w:hAnsi="Franklin Gothic Book"/>
          <w:i/>
          <w:sz w:val="22"/>
          <w:szCs w:val="22"/>
        </w:rPr>
        <w:t>Fleur de Lis B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1D104A" w:rsidRDefault="00175F33" w:rsidP="00175F33">
      <w:pPr>
        <w:pStyle w:val="Heading1"/>
        <w:spacing w:before="0" w:line="20" w:lineRule="atLeast"/>
        <w:rPr>
          <w:rFonts w:ascii="Franklin Gothic Book" w:hAnsi="Franklin Gothic Book"/>
          <w:color w:val="8EAADB" w:themeColor="accent1" w:themeTint="99"/>
          <w:sz w:val="24"/>
          <w:szCs w:val="22"/>
        </w:rPr>
      </w:pPr>
      <w:r>
        <w:rPr>
          <w:rFonts w:ascii="Franklin Gothic Book" w:hAnsi="Franklin Gothic Book"/>
          <w:color w:val="8EAADB" w:themeColor="accent1" w:themeTint="99"/>
          <w:sz w:val="24"/>
          <w:szCs w:val="22"/>
        </w:rPr>
        <w:t>Friday, July 27, 2018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7 to 8:30 a.m.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>Breakfast</w:t>
      </w:r>
      <w:r>
        <w:rPr>
          <w:rFonts w:ascii="Franklin Gothic Book" w:hAnsi="Franklin Gothic Book"/>
        </w:rPr>
        <w:t xml:space="preserve"> 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100A58" w:rsidRDefault="00175F33" w:rsidP="00175F33">
      <w:pPr>
        <w:spacing w:after="0" w:line="20" w:lineRule="atLeast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7:30 a.m. to 5:30 p.m.</w:t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>Day Camp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 xml:space="preserve">Atrium 1 – Check-In: Simmons Ballroom </w:t>
      </w: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Pr="00A824BB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D02A7F">
        <w:rPr>
          <w:rFonts w:ascii="Franklin Gothic Book" w:hAnsi="Franklin Gothic Book"/>
          <w:sz w:val="22"/>
          <w:szCs w:val="22"/>
        </w:rPr>
        <w:t>8 a.m. to 5 p.m.</w:t>
      </w:r>
      <w:r w:rsidRPr="00D02A7F">
        <w:rPr>
          <w:rFonts w:ascii="Franklin Gothic Book" w:hAnsi="Franklin Gothic Book"/>
          <w:sz w:val="22"/>
          <w:szCs w:val="22"/>
        </w:rPr>
        <w:tab/>
      </w:r>
      <w:r w:rsidRPr="00D02A7F">
        <w:rPr>
          <w:rFonts w:ascii="Franklin Gothic Book" w:hAnsi="Franklin Gothic Book"/>
          <w:sz w:val="22"/>
          <w:szCs w:val="22"/>
        </w:rPr>
        <w:tab/>
        <w:t>Exhibit Hall and TSC Resource Center</w:t>
      </w:r>
      <w:r>
        <w:rPr>
          <w:rFonts w:ascii="Franklin Gothic Book" w:hAnsi="Franklin Gothic Book"/>
          <w:sz w:val="22"/>
          <w:szCs w:val="22"/>
        </w:rPr>
        <w:t xml:space="preserve">, </w:t>
      </w:r>
      <w:r>
        <w:rPr>
          <w:rFonts w:ascii="Franklin Gothic Book" w:hAnsi="Franklin Gothic Book"/>
          <w:i/>
          <w:sz w:val="22"/>
          <w:szCs w:val="22"/>
        </w:rPr>
        <w:t>Grand Ballroom C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Default="00175F33" w:rsidP="00175F33">
      <w:pPr>
        <w:spacing w:after="0" w:line="20" w:lineRule="atLeast"/>
        <w:ind w:left="2880" w:hanging="2880"/>
        <w:rPr>
          <w:rFonts w:ascii="Franklin Gothic Book" w:hAnsi="Franklin Gothic Book"/>
          <w:bCs/>
        </w:rPr>
      </w:pPr>
      <w:r>
        <w:rPr>
          <w:rFonts w:ascii="Franklin Gothic Book" w:hAnsi="Franklin Gothic Book"/>
        </w:rPr>
        <w:t>8:30 to 10 a.m.</w:t>
      </w:r>
      <w:r>
        <w:rPr>
          <w:rFonts w:ascii="Franklin Gothic Book" w:hAnsi="Franklin Gothic Book"/>
        </w:rPr>
        <w:tab/>
      </w:r>
      <w:r w:rsidRPr="00C07AC6">
        <w:rPr>
          <w:rFonts w:ascii="Franklin Gothic Book" w:hAnsi="Franklin Gothic Book"/>
          <w:b/>
          <w:bCs/>
        </w:rPr>
        <w:t>Conference Opening Session:</w:t>
      </w:r>
      <w:r>
        <w:rPr>
          <w:rFonts w:ascii="Franklin Gothic Book" w:hAnsi="Franklin Gothic Book"/>
          <w:bCs/>
        </w:rPr>
        <w:t xml:space="preserve"> </w:t>
      </w:r>
      <w:r w:rsidRPr="00D02A7F">
        <w:rPr>
          <w:rFonts w:ascii="Franklin Gothic Book" w:hAnsi="Franklin Gothic Book"/>
          <w:bCs/>
        </w:rPr>
        <w:t xml:space="preserve">Global Status of TSC and Consensus </w:t>
      </w:r>
      <w:r>
        <w:rPr>
          <w:rFonts w:ascii="Franklin Gothic Book" w:hAnsi="Franklin Gothic Book"/>
          <w:bCs/>
        </w:rPr>
        <w:t>Guidelines for Diagn</w:t>
      </w:r>
      <w:r w:rsidRPr="00D02A7F">
        <w:rPr>
          <w:rFonts w:ascii="Franklin Gothic Book" w:hAnsi="Franklin Gothic Book"/>
          <w:bCs/>
        </w:rPr>
        <w:t>osis, Surveillance, and Treatment</w:t>
      </w:r>
      <w:r>
        <w:rPr>
          <w:rFonts w:ascii="Franklin Gothic Book" w:hAnsi="Franklin Gothic Book"/>
          <w:bCs/>
        </w:rPr>
        <w:t xml:space="preserve">, </w:t>
      </w:r>
      <w:r>
        <w:rPr>
          <w:rFonts w:ascii="Franklin Gothic Book" w:hAnsi="Franklin Gothic Book"/>
          <w:i/>
        </w:rPr>
        <w:t>Grand Ballroom D/E</w:t>
      </w:r>
    </w:p>
    <w:p w:rsidR="00175F33" w:rsidRDefault="00175F33" w:rsidP="00175F33">
      <w:pPr>
        <w:spacing w:after="0" w:line="20" w:lineRule="atLeast"/>
        <w:ind w:left="2880"/>
        <w:rPr>
          <w:rFonts w:ascii="Franklin Gothic Book" w:hAnsi="Franklin Gothic Book"/>
          <w:bCs/>
        </w:rPr>
      </w:pPr>
      <w:r w:rsidRPr="00C07AC6">
        <w:rPr>
          <w:rFonts w:ascii="Franklin Gothic Book" w:hAnsi="Franklin Gothic Book"/>
          <w:bCs/>
          <w:i/>
        </w:rPr>
        <w:t>Moderator:</w:t>
      </w:r>
      <w:r>
        <w:rPr>
          <w:rFonts w:ascii="Franklin Gothic Book" w:hAnsi="Franklin Gothic Book"/>
          <w:bCs/>
        </w:rPr>
        <w:t xml:space="preserve"> Chris Kingswood, </w:t>
      </w:r>
      <w:r w:rsidRPr="00D13298">
        <w:rPr>
          <w:rFonts w:ascii="Franklin Gothic Book" w:hAnsi="Franklin Gothic Book"/>
          <w:bCs/>
        </w:rPr>
        <w:t>MBBS, MRCP, FRCP</w:t>
      </w:r>
    </w:p>
    <w:p w:rsidR="00B2155D" w:rsidRPr="00055F1E" w:rsidRDefault="00175F33" w:rsidP="00B2155D">
      <w:pPr>
        <w:spacing w:after="0" w:line="20" w:lineRule="atLeast"/>
        <w:ind w:left="2880"/>
        <w:rPr>
          <w:rFonts w:ascii="Franklin Gothic Book" w:hAnsi="Franklin Gothic Book"/>
          <w:noProof/>
        </w:rPr>
      </w:pPr>
      <w:r w:rsidRPr="00C07AC6">
        <w:rPr>
          <w:rFonts w:ascii="Franklin Gothic Book" w:hAnsi="Franklin Gothic Book"/>
          <w:bCs/>
          <w:i/>
        </w:rPr>
        <w:t>Speakers:</w:t>
      </w:r>
      <w:r>
        <w:rPr>
          <w:rFonts w:ascii="Franklin Gothic Book" w:hAnsi="Franklin Gothic Book"/>
          <w:bCs/>
        </w:rPr>
        <w:t xml:space="preserve"> Anna Jansen, MD, PhD; </w:t>
      </w:r>
      <w:r w:rsidR="00B2155D">
        <w:rPr>
          <w:rFonts w:ascii="Franklin Gothic Book" w:hAnsi="Franklin Gothic Book"/>
          <w:bCs/>
        </w:rPr>
        <w:t>Darcy Krueger, MD, PhD;</w:t>
      </w:r>
    </w:p>
    <w:p w:rsidR="00175F33" w:rsidRPr="00055F1E" w:rsidRDefault="00175F33" w:rsidP="00175F33">
      <w:pPr>
        <w:spacing w:after="0" w:line="20" w:lineRule="atLeast"/>
        <w:ind w:left="2880"/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bCs/>
        </w:rPr>
        <w:t xml:space="preserve">Hope Northrup, MD 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10 to 10:15 a.m.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BREAK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10:15 to 11:</w:t>
      </w:r>
      <w:r>
        <w:rPr>
          <w:rFonts w:ascii="Franklin Gothic Book" w:hAnsi="Franklin Gothic Book"/>
        </w:rPr>
        <w:t>30 a.m.</w:t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  <w:b/>
          <w:bCs/>
        </w:rPr>
        <w:t>First Break Out Session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175F33" w:rsidRPr="00687F3E" w:rsidRDefault="00175F33" w:rsidP="00175F33">
      <w:pPr>
        <w:spacing w:after="0" w:line="20" w:lineRule="atLeast"/>
        <w:ind w:left="2160" w:firstLine="72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A:  </w:t>
      </w:r>
      <w:r w:rsidRPr="00687F3E">
        <w:rPr>
          <w:rFonts w:ascii="Franklin Gothic Book" w:hAnsi="Franklin Gothic Book"/>
        </w:rPr>
        <w:t>Seizure Types and Treatments for Infants and</w:t>
      </w:r>
    </w:p>
    <w:p w:rsidR="00175F33" w:rsidRPr="00687F3E" w:rsidRDefault="00175F33" w:rsidP="00175F33">
      <w:pPr>
        <w:spacing w:after="0" w:line="20" w:lineRule="atLeast"/>
        <w:ind w:left="2160" w:firstLine="720"/>
        <w:rPr>
          <w:rFonts w:ascii="Franklin Gothic Book" w:hAnsi="Franklin Gothic Book"/>
        </w:rPr>
      </w:pPr>
      <w:r w:rsidRPr="00687F3E">
        <w:rPr>
          <w:rFonts w:ascii="Franklin Gothic Book" w:hAnsi="Franklin Gothic Book"/>
        </w:rPr>
        <w:t xml:space="preserve">         </w:t>
      </w:r>
      <w:r>
        <w:rPr>
          <w:rFonts w:ascii="Franklin Gothic Book" w:hAnsi="Franklin Gothic Book"/>
        </w:rPr>
        <w:t xml:space="preserve">      </w:t>
      </w:r>
      <w:r w:rsidRPr="00687F3E">
        <w:rPr>
          <w:rFonts w:ascii="Franklin Gothic Book" w:hAnsi="Franklin Gothic Book"/>
        </w:rPr>
        <w:t>Children with TSC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Grand Ballroom D/E</w:t>
      </w:r>
    </w:p>
    <w:p w:rsidR="00175F33" w:rsidRPr="00055F1E" w:rsidRDefault="00175F33" w:rsidP="00175F33">
      <w:pPr>
        <w:spacing w:after="0" w:line="20" w:lineRule="atLeast"/>
        <w:ind w:left="2160" w:firstLine="7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Pr="00566558">
        <w:rPr>
          <w:rFonts w:ascii="Franklin Gothic Book" w:hAnsi="Franklin Gothic Book"/>
          <w:i/>
        </w:rPr>
        <w:t xml:space="preserve">Moderator: </w:t>
      </w:r>
      <w:r w:rsidRPr="00C06D0E">
        <w:rPr>
          <w:rFonts w:ascii="Franklin Gothic Book" w:hAnsi="Franklin Gothic Book"/>
        </w:rPr>
        <w:t xml:space="preserve">James </w:t>
      </w:r>
      <w:proofErr w:type="spellStart"/>
      <w:r w:rsidRPr="00C06D0E">
        <w:rPr>
          <w:rFonts w:ascii="Franklin Gothic Book" w:hAnsi="Franklin Gothic Book"/>
        </w:rPr>
        <w:t>Riviello</w:t>
      </w:r>
      <w:proofErr w:type="spellEnd"/>
      <w:r>
        <w:rPr>
          <w:rFonts w:ascii="Franklin Gothic Book" w:hAnsi="Franklin Gothic Book"/>
        </w:rPr>
        <w:t>, Jr., MD</w:t>
      </w:r>
    </w:p>
    <w:p w:rsidR="00175F33" w:rsidRPr="00B03477" w:rsidRDefault="00175F33" w:rsidP="00175F33">
      <w:pPr>
        <w:spacing w:after="0" w:line="20" w:lineRule="atLeast"/>
        <w:ind w:left="369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Pr="00687F3E">
        <w:rPr>
          <w:rFonts w:ascii="Franklin Gothic Book" w:hAnsi="Franklin Gothic Book"/>
          <w:i/>
        </w:rPr>
        <w:t>Speakers:</w:t>
      </w:r>
      <w:r w:rsidRPr="00687F3E">
        <w:rPr>
          <w:rFonts w:ascii="Franklin Gothic Book" w:hAnsi="Franklin Gothic Book"/>
        </w:rPr>
        <w:t xml:space="preserve"> </w:t>
      </w:r>
      <w:r w:rsidR="00B2155D">
        <w:rPr>
          <w:rFonts w:ascii="Franklin Gothic Book" w:hAnsi="Franklin Gothic Book"/>
        </w:rPr>
        <w:t xml:space="preserve">Brenda Porter, MD, PhD; </w:t>
      </w:r>
      <w:r>
        <w:rPr>
          <w:rFonts w:ascii="Franklin Gothic Book" w:hAnsi="Franklin Gothic Book"/>
        </w:rPr>
        <w:t xml:space="preserve">Michal Tzadok, MD; Michael Wong, MD, PhD 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D80BFA" w:rsidRDefault="00175F33" w:rsidP="00D80BFA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B:  </w:t>
      </w:r>
      <w:r w:rsidRPr="00687F3E">
        <w:rPr>
          <w:rFonts w:ascii="Franklin Gothic Book" w:hAnsi="Franklin Gothic Book"/>
        </w:rPr>
        <w:t xml:space="preserve">Managing </w:t>
      </w:r>
      <w:r>
        <w:rPr>
          <w:rFonts w:ascii="Franklin Gothic Book" w:hAnsi="Franklin Gothic Book"/>
        </w:rPr>
        <w:t>Medical Transitions</w:t>
      </w:r>
      <w:r w:rsidRPr="00687F3E">
        <w:rPr>
          <w:rFonts w:ascii="Franklin Gothic Book" w:hAnsi="Franklin Gothic Book"/>
        </w:rPr>
        <w:t xml:space="preserve"> from Child</w:t>
      </w:r>
      <w:r>
        <w:rPr>
          <w:rFonts w:ascii="Franklin Gothic Book" w:hAnsi="Franklin Gothic Book"/>
        </w:rPr>
        <w:t>hood</w:t>
      </w:r>
      <w:r w:rsidRPr="00687F3E">
        <w:rPr>
          <w:rFonts w:ascii="Franklin Gothic Book" w:hAnsi="Franklin Gothic Book"/>
        </w:rPr>
        <w:t xml:space="preserve"> to </w:t>
      </w:r>
      <w:r>
        <w:rPr>
          <w:rFonts w:ascii="Franklin Gothic Book" w:hAnsi="Franklin Gothic Book"/>
        </w:rPr>
        <w:t xml:space="preserve">Adulthood, </w:t>
      </w:r>
      <w:r>
        <w:rPr>
          <w:rFonts w:ascii="Franklin Gothic Book" w:hAnsi="Franklin Gothic Book"/>
          <w:i/>
        </w:rPr>
        <w:t>Grand Ballroom A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</w:t>
      </w:r>
      <w:r w:rsidRPr="00055F1E">
        <w:rPr>
          <w:rFonts w:ascii="Franklin Gothic Book" w:hAnsi="Franklin Gothic Book"/>
          <w:i/>
        </w:rPr>
        <w:t>Moderator:</w:t>
      </w:r>
      <w:r w:rsidRPr="00E2731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Luciana Haddad, MD, PhD</w:t>
      </w:r>
    </w:p>
    <w:p w:rsidR="00175F33" w:rsidRPr="00576F6D" w:rsidRDefault="00175F33" w:rsidP="00175F33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</w:t>
      </w:r>
      <w:r w:rsidRPr="00EB591A">
        <w:rPr>
          <w:rFonts w:ascii="Franklin Gothic Book" w:hAnsi="Franklin Gothic Book"/>
          <w:i/>
        </w:rPr>
        <w:t>Speakers:</w:t>
      </w:r>
      <w:r>
        <w:rPr>
          <w:rFonts w:ascii="Franklin Gothic Book" w:hAnsi="Franklin Gothic Book"/>
        </w:rPr>
        <w:t xml:space="preserve"> Peter Crino, MD,</w:t>
      </w:r>
      <w:r w:rsidR="0080762E">
        <w:rPr>
          <w:rFonts w:ascii="Franklin Gothic Book" w:hAnsi="Franklin Gothic Book"/>
        </w:rPr>
        <w:t xml:space="preserve"> PhD; Philippe Major, MD; Elizabeth Thiele, MD, PhD</w:t>
      </w:r>
      <w:r>
        <w:rPr>
          <w:rFonts w:ascii="Franklin Gothic Book" w:hAnsi="Franklin Gothic Book"/>
        </w:rPr>
        <w:t xml:space="preserve"> 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A824BB" w:rsidRDefault="00175F33" w:rsidP="00175F33">
      <w:pPr>
        <w:spacing w:after="0" w:line="20" w:lineRule="atLeast"/>
        <w:ind w:left="2160" w:firstLine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Track C: Kidney Issues and Treatment Options, </w:t>
      </w:r>
      <w:r>
        <w:rPr>
          <w:rFonts w:ascii="Franklin Gothic Book" w:hAnsi="Franklin Gothic Book"/>
          <w:i/>
        </w:rPr>
        <w:t>Grand Ballroom B</w:t>
      </w:r>
    </w:p>
    <w:p w:rsidR="00175F33" w:rsidRPr="00161D8F" w:rsidRDefault="00175F33" w:rsidP="00175F33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Pr="00161D8F">
        <w:rPr>
          <w:rFonts w:ascii="Franklin Gothic Book" w:hAnsi="Franklin Gothic Book"/>
          <w:i/>
        </w:rPr>
        <w:t>Moderator:</w:t>
      </w:r>
      <w:r w:rsidRPr="00161D8F">
        <w:rPr>
          <w:rFonts w:ascii="Franklin Gothic Book" w:hAnsi="Franklin Gothic Book"/>
        </w:rPr>
        <w:t xml:space="preserve"> David </w:t>
      </w:r>
      <w:proofErr w:type="spellStart"/>
      <w:r w:rsidRPr="00161D8F">
        <w:rPr>
          <w:rFonts w:ascii="Franklin Gothic Book" w:hAnsi="Franklin Gothic Book"/>
        </w:rPr>
        <w:t>Ewalt</w:t>
      </w:r>
      <w:proofErr w:type="spellEnd"/>
      <w:r>
        <w:rPr>
          <w:rFonts w:ascii="Franklin Gothic Book" w:hAnsi="Franklin Gothic Book"/>
        </w:rPr>
        <w:t>, MD</w:t>
      </w:r>
    </w:p>
    <w:p w:rsidR="0080762E" w:rsidRPr="00161D8F" w:rsidRDefault="00175F33" w:rsidP="0080762E">
      <w:pPr>
        <w:spacing w:after="0" w:line="20" w:lineRule="atLeast"/>
        <w:ind w:left="3780" w:hanging="90"/>
        <w:rPr>
          <w:rFonts w:ascii="Franklin Gothic Book" w:hAnsi="Franklin Gothic Book"/>
        </w:rPr>
      </w:pPr>
      <w:r w:rsidRPr="00161D8F">
        <w:rPr>
          <w:rFonts w:ascii="Franklin Gothic Book" w:hAnsi="Franklin Gothic Book"/>
          <w:i/>
        </w:rPr>
        <w:t>Speakers:</w:t>
      </w:r>
      <w:r w:rsidRPr="00161D8F">
        <w:rPr>
          <w:rFonts w:ascii="Franklin Gothic Book" w:hAnsi="Franklin Gothic Book"/>
        </w:rPr>
        <w:t xml:space="preserve"> </w:t>
      </w:r>
      <w:r w:rsidR="0080762E">
        <w:rPr>
          <w:rFonts w:ascii="Franklin Gothic Book" w:hAnsi="Franklin Gothic Book"/>
        </w:rPr>
        <w:t xml:space="preserve">John </w:t>
      </w:r>
      <w:r w:rsidR="0080762E" w:rsidRPr="00161D8F">
        <w:rPr>
          <w:rFonts w:ascii="Franklin Gothic Book" w:hAnsi="Franklin Gothic Book"/>
        </w:rPr>
        <w:t>Bissler,</w:t>
      </w:r>
      <w:r w:rsidR="0080762E">
        <w:rPr>
          <w:rFonts w:ascii="Franklin Gothic Book" w:hAnsi="Franklin Gothic Book"/>
        </w:rPr>
        <w:t xml:space="preserve"> MD;</w:t>
      </w:r>
      <w:r w:rsidR="0080762E" w:rsidRPr="00161D8F">
        <w:rPr>
          <w:rFonts w:ascii="Franklin Gothic Book" w:hAnsi="Franklin Gothic Book"/>
        </w:rPr>
        <w:t xml:space="preserve"> John Hulbert</w:t>
      </w:r>
      <w:r w:rsidR="0080762E">
        <w:rPr>
          <w:rFonts w:ascii="Franklin Gothic Book" w:hAnsi="Franklin Gothic Book"/>
        </w:rPr>
        <w:t>, MD;</w:t>
      </w:r>
    </w:p>
    <w:p w:rsidR="00175F33" w:rsidRPr="00161D8F" w:rsidRDefault="00175F33" w:rsidP="0080762E">
      <w:pPr>
        <w:spacing w:after="0" w:line="20" w:lineRule="atLeast"/>
        <w:ind w:left="3780" w:hanging="90"/>
        <w:rPr>
          <w:rFonts w:ascii="Franklin Gothic Book" w:hAnsi="Franklin Gothic Book"/>
        </w:rPr>
      </w:pPr>
      <w:r w:rsidRPr="00161D8F">
        <w:rPr>
          <w:rFonts w:ascii="Franklin Gothic Book" w:hAnsi="Franklin Gothic Book"/>
        </w:rPr>
        <w:t xml:space="preserve">Chris Kingswood, </w:t>
      </w:r>
      <w:r w:rsidRPr="00080884">
        <w:rPr>
          <w:rFonts w:ascii="Franklin Gothic Book" w:hAnsi="Franklin Gothic Book"/>
        </w:rPr>
        <w:t>MBBS, MRCP, FRCP</w:t>
      </w:r>
    </w:p>
    <w:p w:rsidR="00175F33" w:rsidRPr="00576F6D" w:rsidRDefault="00175F33" w:rsidP="00175F33">
      <w:pPr>
        <w:spacing w:after="0" w:line="20" w:lineRule="atLeast"/>
        <w:ind w:left="2160" w:firstLine="720"/>
        <w:rPr>
          <w:rFonts w:ascii="Franklin Gothic Book" w:hAnsi="Franklin Gothic Book"/>
        </w:rPr>
      </w:pPr>
    </w:p>
    <w:p w:rsidR="00175F33" w:rsidRPr="00A824BB" w:rsidRDefault="00175F33" w:rsidP="00175F33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Track D: Oth</w:t>
      </w:r>
      <w:r>
        <w:rPr>
          <w:rFonts w:ascii="Franklin Gothic Book" w:hAnsi="Franklin Gothic Book"/>
        </w:rPr>
        <w:t xml:space="preserve">er Manifestations: Bone, </w:t>
      </w:r>
      <w:r w:rsidRPr="00576F6D">
        <w:rPr>
          <w:rFonts w:ascii="Franklin Gothic Book" w:hAnsi="Franklin Gothic Book"/>
        </w:rPr>
        <w:t>Liver, Ovarian, Pancreas, Teeth</w:t>
      </w:r>
      <w:r>
        <w:rPr>
          <w:rFonts w:ascii="Franklin Gothic Book" w:hAnsi="Franklin Gothic Book"/>
        </w:rPr>
        <w:t xml:space="preserve">, </w:t>
      </w:r>
      <w:r w:rsidRPr="00576F6D">
        <w:rPr>
          <w:rFonts w:ascii="Franklin Gothic Book" w:hAnsi="Franklin Gothic Book"/>
        </w:rPr>
        <w:t>Spine</w:t>
      </w:r>
      <w:r>
        <w:rPr>
          <w:rFonts w:ascii="Franklin Gothic Book" w:hAnsi="Franklin Gothic Book"/>
        </w:rPr>
        <w:t xml:space="preserve">, and Heart, </w:t>
      </w:r>
      <w:r>
        <w:rPr>
          <w:rFonts w:ascii="Franklin Gothic Book" w:hAnsi="Franklin Gothic Book"/>
          <w:i/>
        </w:rPr>
        <w:t>Plum Blossom</w:t>
      </w:r>
    </w:p>
    <w:p w:rsidR="00175F33" w:rsidRDefault="00175F33" w:rsidP="00175F33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</w:t>
      </w:r>
      <w:r w:rsidRPr="00B2749F">
        <w:rPr>
          <w:rFonts w:ascii="Franklin Gothic Book" w:hAnsi="Franklin Gothic Book"/>
          <w:i/>
        </w:rPr>
        <w:t>Moderator</w:t>
      </w:r>
      <w:r w:rsidRPr="00B2749F">
        <w:rPr>
          <w:rFonts w:ascii="Franklin Gothic Book" w:hAnsi="Franklin Gothic Book"/>
        </w:rPr>
        <w:t xml:space="preserve">: </w:t>
      </w:r>
      <w:proofErr w:type="spellStart"/>
      <w:r w:rsidR="004364D3">
        <w:rPr>
          <w:rFonts w:ascii="Franklin Gothic Book" w:hAnsi="Franklin Gothic Book"/>
        </w:rPr>
        <w:t>Finbar</w:t>
      </w:r>
      <w:proofErr w:type="spellEnd"/>
      <w:r w:rsidR="004364D3">
        <w:rPr>
          <w:rFonts w:ascii="Franklin Gothic Book" w:hAnsi="Franklin Gothic Book"/>
        </w:rPr>
        <w:t xml:space="preserve"> O’Callaghan, MA, </w:t>
      </w:r>
      <w:r>
        <w:rPr>
          <w:rFonts w:ascii="Franklin Gothic Book" w:hAnsi="Franklin Gothic Book"/>
        </w:rPr>
        <w:t>MB</w:t>
      </w:r>
      <w:r w:rsidR="004364D3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ChB</w:t>
      </w:r>
      <w:r w:rsidR="004364D3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MSc</w:t>
      </w:r>
      <w:r w:rsidR="004364D3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PhD</w:t>
      </w:r>
      <w:r w:rsidR="004364D3">
        <w:rPr>
          <w:rFonts w:ascii="Franklin Gothic Book" w:hAnsi="Franklin Gothic Book"/>
        </w:rPr>
        <w:t>,</w:t>
      </w:r>
    </w:p>
    <w:p w:rsidR="00175F33" w:rsidRDefault="00175F33" w:rsidP="00175F33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</w:t>
      </w:r>
      <w:r w:rsidRPr="00E72F3F">
        <w:rPr>
          <w:rFonts w:ascii="Franklin Gothic Book" w:hAnsi="Franklin Gothic Book"/>
        </w:rPr>
        <w:t>FRCPCH</w:t>
      </w:r>
      <w:r w:rsidR="004364D3">
        <w:rPr>
          <w:rFonts w:ascii="Franklin Gothic Book" w:hAnsi="Franklin Gothic Book"/>
        </w:rPr>
        <w:t>,</w:t>
      </w:r>
      <w:r w:rsidRPr="00E72F3F">
        <w:rPr>
          <w:rFonts w:ascii="Franklin Gothic Book" w:hAnsi="Franklin Gothic Book"/>
        </w:rPr>
        <w:t xml:space="preserve"> FRCP</w:t>
      </w:r>
    </w:p>
    <w:p w:rsidR="00175F33" w:rsidRDefault="00175F33" w:rsidP="00175F33">
      <w:pPr>
        <w:spacing w:after="0" w:line="20" w:lineRule="atLeast"/>
        <w:ind w:left="360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Speaker</w:t>
      </w:r>
      <w:r w:rsidRPr="00B2749F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  <w:r w:rsidRPr="00B372EA">
        <w:rPr>
          <w:rFonts w:ascii="Franklin Gothic Book" w:hAnsi="Franklin Gothic Book"/>
        </w:rPr>
        <w:t xml:space="preserve">Steve </w:t>
      </w:r>
      <w:proofErr w:type="spellStart"/>
      <w:r w:rsidRPr="00B372EA">
        <w:rPr>
          <w:rFonts w:ascii="Franklin Gothic Book" w:hAnsi="Franklin Gothic Book"/>
        </w:rPr>
        <w:t>Sparagana</w:t>
      </w:r>
      <w:proofErr w:type="spellEnd"/>
      <w:r w:rsidRPr="00B372EA">
        <w:rPr>
          <w:rFonts w:ascii="Franklin Gothic Book" w:hAnsi="Franklin Gothic Book"/>
        </w:rPr>
        <w:t>, MD</w:t>
      </w:r>
    </w:p>
    <w:p w:rsidR="00175F33" w:rsidRDefault="00175F33" w:rsidP="00175F33">
      <w:pPr>
        <w:spacing w:after="0" w:line="20" w:lineRule="atLeast"/>
        <w:ind w:left="369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Panelists</w:t>
      </w:r>
      <w:r w:rsidRPr="0069410D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Elizabeth Gosnell, </w:t>
      </w:r>
      <w:r w:rsidRPr="00D00027">
        <w:rPr>
          <w:rFonts w:ascii="Franklin Gothic Book" w:hAnsi="Franklin Gothic Book"/>
        </w:rPr>
        <w:t>DMD, MS</w:t>
      </w:r>
      <w:r>
        <w:rPr>
          <w:rFonts w:ascii="Franklin Gothic Book" w:hAnsi="Franklin Gothic Book"/>
        </w:rPr>
        <w:t xml:space="preserve">; </w:t>
      </w:r>
      <w:r w:rsidR="009B04FA">
        <w:rPr>
          <w:rFonts w:ascii="Franklin Gothic Book" w:hAnsi="Franklin Gothic Book"/>
        </w:rPr>
        <w:t xml:space="preserve">Brian </w:t>
      </w:r>
      <w:proofErr w:type="spellStart"/>
      <w:r w:rsidR="009B04FA">
        <w:rPr>
          <w:rFonts w:ascii="Franklin Gothic Book" w:hAnsi="Franklin Gothic Book"/>
        </w:rPr>
        <w:t>Grottkau</w:t>
      </w:r>
      <w:proofErr w:type="spellEnd"/>
      <w:r w:rsidR="009B04FA">
        <w:rPr>
          <w:rFonts w:ascii="Franklin Gothic Book" w:hAnsi="Franklin Gothic Book"/>
        </w:rPr>
        <w:t xml:space="preserve">, MD; </w:t>
      </w:r>
      <w:r w:rsidRPr="00B372EA">
        <w:rPr>
          <w:rFonts w:ascii="Franklin Gothic Book" w:hAnsi="Franklin Gothic Book"/>
        </w:rPr>
        <w:t>Ray Yeung, MD</w:t>
      </w:r>
    </w:p>
    <w:p w:rsidR="00175F33" w:rsidRPr="00294C46" w:rsidRDefault="00175F33" w:rsidP="00175F33">
      <w:pPr>
        <w:spacing w:after="0" w:line="20" w:lineRule="atLeast"/>
        <w:ind w:left="3690" w:hanging="90"/>
        <w:rPr>
          <w:rFonts w:ascii="Franklin Gothic Book" w:hAnsi="Franklin Gothic Book"/>
          <w:color w:val="FF0000"/>
        </w:rPr>
      </w:pPr>
    </w:p>
    <w:p w:rsidR="00175F33" w:rsidRDefault="00175F33" w:rsidP="00175F33">
      <w:pPr>
        <w:spacing w:after="0" w:line="20" w:lineRule="atLeast"/>
        <w:ind w:left="28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GROUP SESSION: Sibling Support Session, </w:t>
      </w:r>
      <w:r>
        <w:rPr>
          <w:rFonts w:ascii="Franklin Gothic Book" w:hAnsi="Franklin Gothic Book"/>
          <w:i/>
        </w:rPr>
        <w:t>Fleur de Lis A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  <w:iCs/>
        </w:rPr>
      </w:pPr>
    </w:p>
    <w:p w:rsidR="00175F33" w:rsidRPr="00551897" w:rsidRDefault="00175F33" w:rsidP="00175F33">
      <w:pPr>
        <w:spacing w:after="0" w:line="20" w:lineRule="atLeast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Cs/>
        </w:rPr>
        <w:t>11:15 a.m. to 12:30 p.m.</w:t>
      </w:r>
      <w:r>
        <w:rPr>
          <w:rFonts w:ascii="Franklin Gothic Book" w:hAnsi="Franklin Gothic Book"/>
          <w:iCs/>
        </w:rPr>
        <w:tab/>
      </w:r>
      <w:r w:rsidRPr="00054218">
        <w:rPr>
          <w:rFonts w:ascii="Franklin Gothic Book" w:hAnsi="Franklin Gothic Book"/>
          <w:iCs/>
        </w:rPr>
        <w:t>TSC Natural History Database Steering Committee Meeting</w:t>
      </w:r>
      <w:r w:rsidR="00A362CE">
        <w:rPr>
          <w:rFonts w:ascii="Franklin Gothic Book" w:hAnsi="Franklin Gothic Book"/>
          <w:iCs/>
        </w:rPr>
        <w:t>*</w:t>
      </w:r>
      <w:r>
        <w:rPr>
          <w:rFonts w:ascii="Franklin Gothic Book" w:hAnsi="Franklin Gothic Book"/>
          <w:iCs/>
        </w:rPr>
        <w:t xml:space="preserve">, </w:t>
      </w:r>
      <w:r>
        <w:rPr>
          <w:rFonts w:ascii="Franklin Gothic Book" w:hAnsi="Franklin Gothic Book"/>
          <w:i/>
          <w:iCs/>
        </w:rPr>
        <w:t>TBD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A824BB" w:rsidRDefault="00175F33" w:rsidP="00175F33">
      <w:pPr>
        <w:spacing w:after="0" w:line="20" w:lineRule="atLeast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11:</w:t>
      </w:r>
      <w:r>
        <w:rPr>
          <w:rFonts w:ascii="Franklin Gothic Book" w:hAnsi="Franklin Gothic Book"/>
        </w:rPr>
        <w:t>30</w:t>
      </w:r>
      <w:r w:rsidRPr="00576F6D">
        <w:rPr>
          <w:rFonts w:ascii="Franklin Gothic Book" w:hAnsi="Franklin Gothic Book"/>
        </w:rPr>
        <w:t xml:space="preserve"> a.m. to 12:30 p.m.</w:t>
      </w:r>
      <w:r w:rsidRPr="00576F6D">
        <w:rPr>
          <w:rFonts w:ascii="Franklin Gothic Book" w:hAnsi="Franklin Gothic Book"/>
        </w:rPr>
        <w:tab/>
        <w:t>LUNCH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East Atrium</w:t>
      </w:r>
    </w:p>
    <w:p w:rsidR="00175F33" w:rsidRPr="009C583D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Pr="00A824BB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9C583D">
        <w:rPr>
          <w:rFonts w:ascii="Franklin Gothic Book" w:hAnsi="Franklin Gothic Book"/>
          <w:sz w:val="22"/>
          <w:szCs w:val="22"/>
        </w:rPr>
        <w:t>12:30 to 5 p.m.</w:t>
      </w:r>
      <w:r w:rsidRPr="009C583D">
        <w:rPr>
          <w:rFonts w:ascii="Franklin Gothic Book" w:hAnsi="Franklin Gothic Book"/>
          <w:sz w:val="22"/>
          <w:szCs w:val="22"/>
        </w:rPr>
        <w:tab/>
      </w:r>
      <w:r w:rsidRPr="009C583D">
        <w:rPr>
          <w:rFonts w:ascii="Franklin Gothic Book" w:hAnsi="Franklin Gothic Book"/>
          <w:sz w:val="22"/>
          <w:szCs w:val="22"/>
        </w:rPr>
        <w:tab/>
        <w:t>Teen Lounge Open</w:t>
      </w:r>
      <w:r>
        <w:rPr>
          <w:rFonts w:ascii="Franklin Gothic Book" w:hAnsi="Franklin Gothic Book"/>
          <w:sz w:val="22"/>
          <w:szCs w:val="22"/>
        </w:rPr>
        <w:t xml:space="preserve">, </w:t>
      </w:r>
      <w:r>
        <w:rPr>
          <w:rFonts w:ascii="Franklin Gothic Book" w:hAnsi="Franklin Gothic Book"/>
          <w:i/>
          <w:sz w:val="22"/>
          <w:szCs w:val="22"/>
        </w:rPr>
        <w:t>Fleur de Lis B</w:t>
      </w:r>
    </w:p>
    <w:p w:rsidR="00175F33" w:rsidRDefault="00175F33" w:rsidP="00175F33">
      <w:pPr>
        <w:rPr>
          <w:rFonts w:ascii="Franklin Gothic Book" w:hAnsi="Franklin Gothic Book"/>
        </w:rPr>
      </w:pPr>
    </w:p>
    <w:p w:rsidR="00175F33" w:rsidRPr="00576F6D" w:rsidRDefault="00175F33" w:rsidP="00175F3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12:30</w:t>
      </w:r>
      <w:r w:rsidRPr="00576F6D">
        <w:rPr>
          <w:rFonts w:ascii="Franklin Gothic Book" w:hAnsi="Franklin Gothic Book"/>
        </w:rPr>
        <w:t xml:space="preserve"> to 1:45 p.m.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  <w:b/>
          <w:bCs/>
        </w:rPr>
        <w:t>Second Break Out Session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Track A: </w:t>
      </w:r>
      <w:r w:rsidRPr="00576F6D">
        <w:rPr>
          <w:rFonts w:ascii="Franklin Gothic Book" w:hAnsi="Franklin Gothic Book"/>
        </w:rPr>
        <w:t>SEGA and Treatment Options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Grand Ballroom D/E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</w:t>
      </w:r>
      <w:r w:rsidRPr="00BD6506">
        <w:rPr>
          <w:rFonts w:ascii="Franklin Gothic Book" w:hAnsi="Franklin Gothic Book"/>
          <w:i/>
        </w:rPr>
        <w:t>Moderator:</w:t>
      </w:r>
      <w:r>
        <w:rPr>
          <w:rFonts w:ascii="Franklin Gothic Book" w:hAnsi="Franklin Gothic Book"/>
        </w:rPr>
        <w:t xml:space="preserve"> Howard Weiner, MD, FACS, FAAP</w:t>
      </w:r>
    </w:p>
    <w:p w:rsidR="00175F33" w:rsidRDefault="00175F33" w:rsidP="009B04FA">
      <w:pPr>
        <w:spacing w:after="0" w:line="20" w:lineRule="atLeast"/>
        <w:ind w:left="369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</w:t>
      </w:r>
      <w:r w:rsidRPr="00BD6506">
        <w:rPr>
          <w:rFonts w:ascii="Franklin Gothic Book" w:hAnsi="Franklin Gothic Book"/>
          <w:i/>
        </w:rPr>
        <w:t>Speakers</w:t>
      </w:r>
      <w:r w:rsidRPr="00BD6506">
        <w:rPr>
          <w:rFonts w:ascii="Franklin Gothic Book" w:hAnsi="Franklin Gothic Book"/>
        </w:rPr>
        <w:t xml:space="preserve">: </w:t>
      </w:r>
      <w:r>
        <w:rPr>
          <w:rFonts w:ascii="Franklin Gothic Book" w:hAnsi="Franklin Gothic Book"/>
        </w:rPr>
        <w:t xml:space="preserve">Daniel Curry, MD; </w:t>
      </w:r>
      <w:r w:rsidR="009B04FA">
        <w:rPr>
          <w:rFonts w:ascii="Franklin Gothic Book" w:hAnsi="Franklin Gothic Book"/>
        </w:rPr>
        <w:t>Ian Miller,</w:t>
      </w:r>
      <w:r w:rsidR="009B04FA">
        <w:rPr>
          <w:rFonts w:ascii="Franklin Gothic Book" w:hAnsi="Franklin Gothic Book"/>
          <w:i/>
        </w:rPr>
        <w:t xml:space="preserve"> </w:t>
      </w:r>
      <w:r w:rsidR="009B04FA">
        <w:rPr>
          <w:rFonts w:ascii="Franklin Gothic Book" w:hAnsi="Franklin Gothic Book"/>
        </w:rPr>
        <w:t xml:space="preserve">MD; </w:t>
      </w:r>
      <w:r>
        <w:rPr>
          <w:rFonts w:ascii="Franklin Gothic Book" w:hAnsi="Franklin Gothic Book"/>
        </w:rPr>
        <w:t xml:space="preserve">Jonathan Roth, </w:t>
      </w:r>
      <w:r w:rsidR="009B04FA">
        <w:rPr>
          <w:rFonts w:ascii="Franklin Gothic Book" w:hAnsi="Franklin Gothic Book"/>
        </w:rPr>
        <w:t>MD</w:t>
      </w:r>
    </w:p>
    <w:p w:rsidR="00175F33" w:rsidRDefault="00175F33" w:rsidP="00175F33">
      <w:pPr>
        <w:spacing w:after="0" w:line="20" w:lineRule="atLeast"/>
        <w:ind w:left="2880"/>
        <w:rPr>
          <w:rFonts w:ascii="Franklin Gothic Book" w:hAnsi="Franklin Gothic Book"/>
        </w:rPr>
      </w:pPr>
    </w:p>
    <w:p w:rsidR="00175F33" w:rsidRPr="00576F6D" w:rsidRDefault="00175F33" w:rsidP="00175F33">
      <w:pPr>
        <w:spacing w:after="0" w:line="20" w:lineRule="atLeast"/>
        <w:ind w:left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Track B: </w:t>
      </w:r>
      <w:r w:rsidRPr="00576F6D">
        <w:rPr>
          <w:rFonts w:ascii="Franklin Gothic Book" w:hAnsi="Franklin Gothic Book"/>
        </w:rPr>
        <w:t>Advocacy in the Education System for Transition into</w:t>
      </w:r>
    </w:p>
    <w:p w:rsidR="00175F33" w:rsidRPr="00A824BB" w:rsidRDefault="00175F33" w:rsidP="00175F33">
      <w:pPr>
        <w:spacing w:after="0" w:line="20" w:lineRule="atLeast"/>
        <w:ind w:left="2880" w:firstLine="72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  Adulthood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Grand Ballroom A</w:t>
      </w:r>
    </w:p>
    <w:p w:rsidR="00175F33" w:rsidRDefault="00175F33" w:rsidP="00175F33">
      <w:pPr>
        <w:spacing w:after="0" w:line="20" w:lineRule="atLeast"/>
        <w:ind w:left="288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</w:t>
      </w:r>
      <w:r w:rsidRPr="00BD6506">
        <w:rPr>
          <w:rFonts w:ascii="Franklin Gothic Book" w:hAnsi="Franklin Gothic Book"/>
          <w:i/>
        </w:rPr>
        <w:t xml:space="preserve">Moderator: </w:t>
      </w:r>
      <w:r w:rsidRPr="00AB58F1">
        <w:rPr>
          <w:rFonts w:ascii="Franklin Gothic Book" w:hAnsi="Franklin Gothic Book"/>
        </w:rPr>
        <w:t>Dena Hook</w:t>
      </w:r>
    </w:p>
    <w:p w:rsidR="00175F33" w:rsidRPr="00E45A23" w:rsidRDefault="00175F33" w:rsidP="00175F33">
      <w:pPr>
        <w:spacing w:after="0" w:line="20" w:lineRule="atLeast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Speakers:</w:t>
      </w:r>
      <w:r w:rsidRPr="00BD6506">
        <w:t xml:space="preserve"> </w:t>
      </w:r>
      <w:r w:rsidR="009B04FA" w:rsidRPr="00E45A23">
        <w:rPr>
          <w:rFonts w:ascii="Franklin Gothic Book" w:hAnsi="Franklin Gothic Book"/>
        </w:rPr>
        <w:t xml:space="preserve">Jennifer </w:t>
      </w:r>
      <w:proofErr w:type="spellStart"/>
      <w:r w:rsidR="009B04FA" w:rsidRPr="00E45A23">
        <w:rPr>
          <w:rFonts w:ascii="Franklin Gothic Book" w:hAnsi="Franklin Gothic Book"/>
        </w:rPr>
        <w:t>Flinn</w:t>
      </w:r>
      <w:proofErr w:type="spellEnd"/>
      <w:r w:rsidR="009B04FA" w:rsidRPr="00E45A23">
        <w:rPr>
          <w:rFonts w:ascii="Franklin Gothic Book" w:hAnsi="Franklin Gothic Book"/>
        </w:rPr>
        <w:t xml:space="preserve">, </w:t>
      </w:r>
      <w:proofErr w:type="spellStart"/>
      <w:r w:rsidR="009B04FA" w:rsidRPr="00E45A23">
        <w:rPr>
          <w:rFonts w:ascii="Franklin Gothic Book" w:hAnsi="Franklin Gothic Book"/>
        </w:rPr>
        <w:t>EdD</w:t>
      </w:r>
      <w:proofErr w:type="spellEnd"/>
      <w:r w:rsidR="009B04FA">
        <w:rPr>
          <w:rFonts w:ascii="Franklin Gothic Book" w:hAnsi="Franklin Gothic Book"/>
        </w:rPr>
        <w:t xml:space="preserve">; Robin </w:t>
      </w:r>
      <w:proofErr w:type="spellStart"/>
      <w:r w:rsidR="009B04FA">
        <w:rPr>
          <w:rFonts w:ascii="Franklin Gothic Book" w:hAnsi="Franklin Gothic Book"/>
        </w:rPr>
        <w:t>Shaffert</w:t>
      </w:r>
      <w:proofErr w:type="spellEnd"/>
    </w:p>
    <w:p w:rsidR="00175F33" w:rsidRPr="00E45A23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E45A23" w:rsidRDefault="00175F33" w:rsidP="00175F33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E45A23">
        <w:rPr>
          <w:rFonts w:ascii="Franklin Gothic Book" w:hAnsi="Franklin Gothic Book"/>
        </w:rPr>
        <w:t xml:space="preserve">Track C: LAM, Treatment Options and Clinical Trials, </w:t>
      </w:r>
      <w:r w:rsidRPr="00E45A23">
        <w:rPr>
          <w:rFonts w:ascii="Franklin Gothic Book" w:hAnsi="Franklin Gothic Book"/>
          <w:i/>
        </w:rPr>
        <w:t>Grand Ballroom B</w:t>
      </w:r>
    </w:p>
    <w:p w:rsidR="00175F33" w:rsidRPr="00E45A23" w:rsidRDefault="00175F33" w:rsidP="00175F33">
      <w:pPr>
        <w:spacing w:after="0" w:line="20" w:lineRule="atLeast"/>
        <w:ind w:left="2160" w:firstLine="720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  <w:t xml:space="preserve">  </w:t>
      </w:r>
      <w:r w:rsidRPr="00E45A23">
        <w:rPr>
          <w:rFonts w:ascii="Franklin Gothic Book" w:hAnsi="Franklin Gothic Book"/>
          <w:i/>
        </w:rPr>
        <w:t xml:space="preserve">Moderator: </w:t>
      </w:r>
      <w:r w:rsidRPr="00E45A23">
        <w:rPr>
          <w:rFonts w:ascii="Franklin Gothic Book" w:hAnsi="Franklin Gothic Book"/>
        </w:rPr>
        <w:t>Joel Moss, MD, PhD</w:t>
      </w:r>
    </w:p>
    <w:p w:rsidR="00175F33" w:rsidRPr="00852004" w:rsidRDefault="00175F33" w:rsidP="00175F33">
      <w:pPr>
        <w:spacing w:after="0" w:line="20" w:lineRule="atLeast"/>
        <w:ind w:left="3780" w:hanging="180"/>
        <w:rPr>
          <w:rFonts w:ascii="Franklin Gothic Book" w:hAnsi="Franklin Gothic Book"/>
        </w:rPr>
      </w:pPr>
      <w:r w:rsidRPr="00E45A23">
        <w:rPr>
          <w:rFonts w:ascii="Franklin Gothic Book" w:hAnsi="Franklin Gothic Book"/>
          <w:i/>
        </w:rPr>
        <w:t xml:space="preserve">  Speakers: </w:t>
      </w:r>
      <w:r w:rsidRPr="00AB58F1">
        <w:rPr>
          <w:rFonts w:ascii="Franklin Gothic Book" w:hAnsi="Franklin Gothic Book"/>
        </w:rPr>
        <w:t xml:space="preserve">Elizabeth Henske, </w:t>
      </w:r>
      <w:r>
        <w:rPr>
          <w:rFonts w:ascii="Franklin Gothic Book" w:hAnsi="Franklin Gothic Book"/>
        </w:rPr>
        <w:t>MD; Frank</w:t>
      </w:r>
      <w:r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</w:rPr>
        <w:t>McCormack, MD; Susan Sherman</w:t>
      </w:r>
    </w:p>
    <w:p w:rsidR="00175F33" w:rsidRPr="00576F6D" w:rsidRDefault="00175F33" w:rsidP="00175F33">
      <w:pPr>
        <w:spacing w:after="0" w:line="20" w:lineRule="atLeast"/>
        <w:ind w:left="2160" w:firstLine="720"/>
        <w:rPr>
          <w:rFonts w:ascii="Franklin Gothic Book" w:hAnsi="Franklin Gothic Book"/>
        </w:rPr>
      </w:pPr>
    </w:p>
    <w:p w:rsidR="00175F33" w:rsidRPr="00A824BB" w:rsidRDefault="00175F33" w:rsidP="00175F33">
      <w:pPr>
        <w:spacing w:after="0" w:line="20" w:lineRule="atLeast"/>
        <w:ind w:left="2160" w:firstLine="72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D:  </w:t>
      </w:r>
      <w:r>
        <w:rPr>
          <w:rFonts w:ascii="Franklin Gothic Book" w:hAnsi="Franklin Gothic Book"/>
        </w:rPr>
        <w:t xml:space="preserve">TAND*: </w:t>
      </w:r>
      <w:r w:rsidRPr="00576F6D">
        <w:rPr>
          <w:rFonts w:ascii="Franklin Gothic Book" w:hAnsi="Franklin Gothic Book"/>
        </w:rPr>
        <w:t>Sleep Disorders in TSC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Plum Blossom</w:t>
      </w:r>
    </w:p>
    <w:p w:rsidR="00175F33" w:rsidRDefault="00175F33" w:rsidP="00175F33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 </w:t>
      </w:r>
      <w:r w:rsidRPr="00852004">
        <w:rPr>
          <w:rFonts w:ascii="Franklin Gothic Book" w:hAnsi="Franklin Gothic Book"/>
          <w:i/>
        </w:rPr>
        <w:t xml:space="preserve">Moderator: </w:t>
      </w:r>
      <w:r w:rsidRPr="00AB58F1">
        <w:rPr>
          <w:rFonts w:ascii="Franklin Gothic Book" w:hAnsi="Franklin Gothic Book"/>
        </w:rPr>
        <w:t>Anna Jansen</w:t>
      </w:r>
      <w:r>
        <w:rPr>
          <w:rFonts w:ascii="Franklin Gothic Book" w:hAnsi="Franklin Gothic Book"/>
        </w:rPr>
        <w:t>, MD, PhD</w:t>
      </w:r>
    </w:p>
    <w:p w:rsidR="00175F33" w:rsidRPr="00CB20E1" w:rsidRDefault="00175F33" w:rsidP="00175F33">
      <w:pPr>
        <w:spacing w:after="0" w:line="20" w:lineRule="atLeast"/>
        <w:ind w:left="3780" w:hanging="81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ab/>
        <w:t>Speakers:</w:t>
      </w:r>
      <w:r w:rsidR="004655EB">
        <w:rPr>
          <w:rFonts w:ascii="Franklin Gothic Book" w:hAnsi="Franklin Gothic Book"/>
        </w:rPr>
        <w:t xml:space="preserve"> Deborah Briggs, MD; Shafali Jeste, MD; Jonathan Lipton, MD, PhD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342C1D" w:rsidRDefault="00175F33" w:rsidP="00175F33">
      <w:pPr>
        <w:spacing w:after="0" w:line="20" w:lineRule="atLeast"/>
        <w:ind w:left="2880"/>
        <w:rPr>
          <w:rFonts w:ascii="Franklin Gothic Book" w:hAnsi="Franklin Gothic Book"/>
        </w:rPr>
      </w:pPr>
      <w:r w:rsidRPr="00BC6BAB">
        <w:rPr>
          <w:rFonts w:ascii="Franklin Gothic Book" w:hAnsi="Franklin Gothic Book"/>
          <w:b/>
        </w:rPr>
        <w:t>MEET THE EXPERTS ROUND TABLE Q&amp;A</w:t>
      </w:r>
      <w:r>
        <w:rPr>
          <w:rFonts w:ascii="Franklin Gothic Book" w:hAnsi="Franklin Gothic Book"/>
          <w:b/>
        </w:rPr>
        <w:t xml:space="preserve">, </w:t>
      </w:r>
      <w:r>
        <w:rPr>
          <w:rFonts w:ascii="Franklin Gothic Book" w:hAnsi="Franklin Gothic Book"/>
          <w:i/>
        </w:rPr>
        <w:t>Fleur de Lis A</w:t>
      </w:r>
      <w:r>
        <w:rPr>
          <w:rFonts w:ascii="Franklin Gothic Book" w:hAnsi="Franklin Gothic Book"/>
          <w:i/>
        </w:rPr>
        <w:br/>
        <w:t xml:space="preserve">Moderator: </w:t>
      </w:r>
      <w:r>
        <w:rPr>
          <w:rFonts w:ascii="Franklin Gothic Book" w:hAnsi="Franklin Gothic Book"/>
        </w:rPr>
        <w:t xml:space="preserve">Linda </w:t>
      </w:r>
      <w:proofErr w:type="spellStart"/>
      <w:r>
        <w:rPr>
          <w:rFonts w:ascii="Franklin Gothic Book" w:hAnsi="Franklin Gothic Book"/>
        </w:rPr>
        <w:t>Lezotte</w:t>
      </w:r>
      <w:proofErr w:type="spellEnd"/>
      <w:r>
        <w:rPr>
          <w:rFonts w:ascii="Franklin Gothic Book" w:hAnsi="Franklin Gothic Book"/>
        </w:rPr>
        <w:t>, RN, BSN</w:t>
      </w:r>
    </w:p>
    <w:p w:rsidR="00175F33" w:rsidRPr="00576F6D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Pr="00576F6D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1:45 to 2</w:t>
      </w:r>
      <w:r w:rsidRPr="00576F6D">
        <w:rPr>
          <w:rFonts w:ascii="Franklin Gothic Book" w:hAnsi="Franklin Gothic Book"/>
          <w:sz w:val="22"/>
          <w:szCs w:val="22"/>
        </w:rPr>
        <w:t xml:space="preserve"> p.m.</w:t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BREAK</w:t>
      </w:r>
    </w:p>
    <w:p w:rsidR="00175F33" w:rsidRPr="00576F6D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Default="00175F33" w:rsidP="00175F33">
      <w:pPr>
        <w:spacing w:after="0" w:line="20" w:lineRule="atLeas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>2</w:t>
      </w:r>
      <w:r w:rsidRPr="00576F6D">
        <w:rPr>
          <w:rFonts w:ascii="Franklin Gothic Book" w:hAnsi="Franklin Gothic Book"/>
        </w:rPr>
        <w:t xml:space="preserve"> to 3:15 p.m.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  <w:b/>
          <w:bCs/>
        </w:rPr>
        <w:t>Third Break Out Session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  <w:b/>
          <w:bCs/>
        </w:rPr>
      </w:pPr>
    </w:p>
    <w:p w:rsidR="00175F33" w:rsidRDefault="00175F33" w:rsidP="00175F33">
      <w:pPr>
        <w:spacing w:after="0" w:line="20" w:lineRule="atLeast"/>
        <w:ind w:left="3690" w:hanging="81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Track A:  Epilepsy Surgery and</w:t>
      </w:r>
      <w:r>
        <w:rPr>
          <w:rFonts w:ascii="Franklin Gothic Book" w:hAnsi="Franklin Gothic Book"/>
        </w:rPr>
        <w:t xml:space="preserve"> New Breakthroughs in</w:t>
      </w:r>
      <w:r w:rsidRPr="00576F6D">
        <w:rPr>
          <w:rFonts w:ascii="Franklin Gothic Book" w:hAnsi="Franklin Gothic Book"/>
        </w:rPr>
        <w:t xml:space="preserve"> Imaging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Grand Ballroom D/E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Moderator: </w:t>
      </w:r>
      <w:r w:rsidRPr="00AB58F1">
        <w:rPr>
          <w:rFonts w:ascii="Franklin Gothic Book" w:hAnsi="Franklin Gothic Book"/>
        </w:rPr>
        <w:t>Daniel Curry</w:t>
      </w:r>
      <w:r>
        <w:rPr>
          <w:rFonts w:ascii="Franklin Gothic Book" w:hAnsi="Franklin Gothic Book"/>
        </w:rPr>
        <w:t>, MD</w:t>
      </w:r>
      <w:r w:rsidRPr="00AB58F1">
        <w:rPr>
          <w:rFonts w:ascii="Franklin Gothic Book" w:hAnsi="Franklin Gothic Book"/>
        </w:rPr>
        <w:t xml:space="preserve"> </w:t>
      </w:r>
    </w:p>
    <w:p w:rsidR="00175F33" w:rsidRPr="00AB58F1" w:rsidRDefault="00175F33" w:rsidP="00D6170C">
      <w:pPr>
        <w:spacing w:after="0" w:line="20" w:lineRule="atLeast"/>
        <w:ind w:left="3690" w:hanging="9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  <w:i/>
        </w:rPr>
        <w:t xml:space="preserve">Speakers: </w:t>
      </w:r>
      <w:r>
        <w:rPr>
          <w:rFonts w:ascii="Franklin Gothic Book" w:hAnsi="Franklin Gothic Book"/>
        </w:rPr>
        <w:t>Aria</w:t>
      </w:r>
      <w:r>
        <w:rPr>
          <w:rFonts w:ascii="Franklin Gothic Book" w:hAnsi="Franklin Gothic Book"/>
          <w:i/>
        </w:rPr>
        <w:t xml:space="preserve"> </w:t>
      </w:r>
      <w:proofErr w:type="spellStart"/>
      <w:r w:rsidRPr="00AB58F1">
        <w:rPr>
          <w:rFonts w:ascii="Franklin Gothic Book" w:hAnsi="Franklin Gothic Book"/>
        </w:rPr>
        <w:t>Fallah</w:t>
      </w:r>
      <w:proofErr w:type="spellEnd"/>
      <w:r>
        <w:rPr>
          <w:rFonts w:ascii="Franklin Gothic Book" w:hAnsi="Franklin Gothic Book"/>
          <w:i/>
        </w:rPr>
        <w:t>,</w:t>
      </w:r>
      <w:r>
        <w:rPr>
          <w:rFonts w:ascii="Franklin Gothic Book" w:hAnsi="Franklin Gothic Book"/>
        </w:rPr>
        <w:t xml:space="preserve"> MD</w:t>
      </w:r>
      <w:r w:rsidR="004655EB">
        <w:rPr>
          <w:rFonts w:ascii="Franklin Gothic Book" w:hAnsi="Franklin Gothic Book"/>
        </w:rPr>
        <w:t>;</w:t>
      </w:r>
      <w:r w:rsidR="004655EB" w:rsidRPr="004655EB">
        <w:rPr>
          <w:rFonts w:ascii="Franklin Gothic Book" w:hAnsi="Franklin Gothic Book"/>
        </w:rPr>
        <w:t xml:space="preserve"> </w:t>
      </w:r>
      <w:r w:rsidR="004655EB">
        <w:rPr>
          <w:rFonts w:ascii="Franklin Gothic Book" w:hAnsi="Franklin Gothic Book"/>
        </w:rPr>
        <w:t>Jonathan Roth,</w:t>
      </w:r>
      <w:r w:rsidR="004655EB">
        <w:rPr>
          <w:rFonts w:ascii="Franklin Gothic Book" w:hAnsi="Franklin Gothic Book"/>
          <w:i/>
        </w:rPr>
        <w:t xml:space="preserve"> </w:t>
      </w:r>
      <w:r w:rsidR="004655EB">
        <w:rPr>
          <w:rFonts w:ascii="Franklin Gothic Book" w:hAnsi="Franklin Gothic Book"/>
        </w:rPr>
        <w:t>MD;</w:t>
      </w:r>
      <w:r w:rsidR="004655EB" w:rsidRPr="004655EB">
        <w:rPr>
          <w:rFonts w:ascii="Franklin Gothic Book" w:hAnsi="Franklin Gothic Book"/>
        </w:rPr>
        <w:t xml:space="preserve"> </w:t>
      </w:r>
      <w:r w:rsidR="00D6170C">
        <w:rPr>
          <w:rFonts w:ascii="Franklin Gothic Book" w:hAnsi="Franklin Gothic Book"/>
        </w:rPr>
        <w:t xml:space="preserve">Howard </w:t>
      </w:r>
      <w:r w:rsidR="004655EB" w:rsidRPr="00AB58F1">
        <w:rPr>
          <w:rFonts w:ascii="Franklin Gothic Book" w:hAnsi="Franklin Gothic Book"/>
        </w:rPr>
        <w:t>Weiner</w:t>
      </w:r>
      <w:r w:rsidR="004655EB">
        <w:rPr>
          <w:rFonts w:ascii="Franklin Gothic Book" w:hAnsi="Franklin Gothic Book"/>
        </w:rPr>
        <w:t>, MD, FACS, FAAP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</w:p>
    <w:p w:rsidR="00175F33" w:rsidRDefault="00175F33" w:rsidP="00175F33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Track B:  Long-</w:t>
      </w:r>
      <w:r>
        <w:rPr>
          <w:rFonts w:ascii="Franklin Gothic Book" w:hAnsi="Franklin Gothic Book"/>
        </w:rPr>
        <w:t>T</w:t>
      </w:r>
      <w:r w:rsidRPr="00576F6D">
        <w:rPr>
          <w:rFonts w:ascii="Franklin Gothic Book" w:hAnsi="Franklin Gothic Book"/>
        </w:rPr>
        <w:t>erm Care Planning</w:t>
      </w:r>
      <w:r>
        <w:rPr>
          <w:rFonts w:ascii="Franklin Gothic Book" w:hAnsi="Franklin Gothic Book"/>
        </w:rPr>
        <w:t>: Special Needs</w:t>
      </w:r>
      <w:r w:rsidRPr="00576F6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Trusts </w:t>
      </w:r>
      <w:r w:rsidRPr="00576F6D">
        <w:rPr>
          <w:rFonts w:ascii="Franklin Gothic Book" w:hAnsi="Franklin Gothic Book"/>
        </w:rPr>
        <w:t>and Guardianship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Grand Ballroom A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i/>
        </w:rPr>
        <w:t xml:space="preserve">Moderator: </w:t>
      </w:r>
      <w:r>
        <w:rPr>
          <w:rFonts w:ascii="Franklin Gothic Book" w:hAnsi="Franklin Gothic Book"/>
        </w:rPr>
        <w:t>Dena Hook</w:t>
      </w:r>
    </w:p>
    <w:p w:rsidR="00175F33" w:rsidRDefault="00175F33" w:rsidP="00175F33">
      <w:pPr>
        <w:tabs>
          <w:tab w:val="left" w:pos="3780"/>
        </w:tabs>
        <w:spacing w:after="0" w:line="20" w:lineRule="atLeast"/>
        <w:ind w:left="3780" w:hanging="90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i/>
        </w:rPr>
        <w:t xml:space="preserve">Panelists: </w:t>
      </w:r>
      <w:r w:rsidRPr="003B5258">
        <w:rPr>
          <w:rFonts w:ascii="Franklin Gothic Book" w:hAnsi="Franklin Gothic Book"/>
        </w:rPr>
        <w:t>Kelly Piacenti</w:t>
      </w:r>
      <w:r>
        <w:rPr>
          <w:rFonts w:ascii="Franklin Gothic Book" w:hAnsi="Franklin Gothic Book"/>
        </w:rPr>
        <w:t>, MA</w:t>
      </w:r>
      <w:r w:rsidRPr="003B5258">
        <w:rPr>
          <w:rFonts w:ascii="Franklin Gothic Book" w:hAnsi="Franklin Gothic Book"/>
        </w:rPr>
        <w:t xml:space="preserve">; </w:t>
      </w:r>
      <w:r w:rsidR="00D6170C" w:rsidRPr="003B5258">
        <w:rPr>
          <w:rFonts w:ascii="Franklin Gothic Book" w:hAnsi="Franklin Gothic Book"/>
        </w:rPr>
        <w:t xml:space="preserve">Robin </w:t>
      </w:r>
      <w:proofErr w:type="spellStart"/>
      <w:r w:rsidR="00D6170C" w:rsidRPr="003B5258">
        <w:rPr>
          <w:rFonts w:ascii="Franklin Gothic Book" w:hAnsi="Franklin Gothic Book"/>
        </w:rPr>
        <w:t>Shaffert</w:t>
      </w:r>
      <w:proofErr w:type="spellEnd"/>
      <w:r w:rsidR="00D6170C">
        <w:rPr>
          <w:rFonts w:ascii="Franklin Gothic Book" w:hAnsi="Franklin Gothic Book"/>
        </w:rPr>
        <w:t xml:space="preserve">; </w:t>
      </w:r>
      <w:r w:rsidRPr="003B5258">
        <w:rPr>
          <w:rFonts w:ascii="Franklin Gothic Book" w:hAnsi="Franklin Gothic Book"/>
        </w:rPr>
        <w:t>Theresa Varnet</w:t>
      </w:r>
      <w:r>
        <w:rPr>
          <w:rFonts w:ascii="Franklin Gothic Book" w:hAnsi="Franklin Gothic Book"/>
        </w:rPr>
        <w:t>, MSW, JD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A824BB" w:rsidRDefault="00175F33" w:rsidP="00175F33">
      <w:pPr>
        <w:spacing w:after="0" w:line="20" w:lineRule="atLeast"/>
        <w:ind w:left="3780" w:hanging="90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C:  Seizure Management and Impact on </w:t>
      </w:r>
      <w:r>
        <w:rPr>
          <w:rFonts w:ascii="Franklin Gothic Book" w:hAnsi="Franklin Gothic Book"/>
        </w:rPr>
        <w:t xml:space="preserve">Quality of Life, </w:t>
      </w:r>
      <w:r>
        <w:rPr>
          <w:rFonts w:ascii="Franklin Gothic Book" w:hAnsi="Franklin Gothic Book"/>
          <w:i/>
        </w:rPr>
        <w:t>Grand Ballroom B</w:t>
      </w:r>
    </w:p>
    <w:p w:rsidR="00175F33" w:rsidRDefault="00175F33" w:rsidP="00175F33">
      <w:pPr>
        <w:spacing w:after="0" w:line="20" w:lineRule="atLeast"/>
        <w:ind w:left="288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   </w:t>
      </w:r>
      <w:r>
        <w:rPr>
          <w:rFonts w:ascii="Franklin Gothic Book" w:hAnsi="Franklin Gothic Book"/>
          <w:i/>
        </w:rPr>
        <w:t xml:space="preserve">Moderator: </w:t>
      </w:r>
      <w:r>
        <w:rPr>
          <w:rFonts w:ascii="Franklin Gothic Book" w:hAnsi="Franklin Gothic Book"/>
        </w:rPr>
        <w:t xml:space="preserve">Michael </w:t>
      </w:r>
      <w:r w:rsidRPr="005111F3">
        <w:rPr>
          <w:rFonts w:ascii="Franklin Gothic Book" w:hAnsi="Franklin Gothic Book"/>
        </w:rPr>
        <w:t>Frost</w:t>
      </w:r>
      <w:r>
        <w:rPr>
          <w:rFonts w:ascii="Franklin Gothic Book" w:hAnsi="Franklin Gothic Book"/>
        </w:rPr>
        <w:t>, MD</w:t>
      </w:r>
    </w:p>
    <w:p w:rsidR="00175F33" w:rsidRPr="0054521A" w:rsidRDefault="00175F33" w:rsidP="00175F33">
      <w:pPr>
        <w:spacing w:after="0" w:line="20" w:lineRule="atLeast"/>
        <w:ind w:left="3780" w:hanging="180"/>
        <w:rPr>
          <w:rFonts w:ascii="Franklin Gothic Book" w:hAnsi="Franklin Gothic Book"/>
        </w:rPr>
      </w:pPr>
      <w:r w:rsidRPr="0054521A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 xml:space="preserve"> </w:t>
      </w:r>
      <w:r w:rsidRPr="0054521A">
        <w:rPr>
          <w:rFonts w:ascii="Franklin Gothic Book" w:hAnsi="Franklin Gothic Book"/>
          <w:i/>
        </w:rPr>
        <w:t xml:space="preserve"> Speakers:</w:t>
      </w:r>
      <w:r>
        <w:rPr>
          <w:rFonts w:ascii="Franklin Gothic Book" w:hAnsi="Franklin Gothic Book"/>
        </w:rPr>
        <w:t xml:space="preserve"> Peter Crino, MD, PhD; Jennifer Waldron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A824BB" w:rsidRDefault="00175F33" w:rsidP="00175F33">
      <w:pPr>
        <w:spacing w:after="0" w:line="20" w:lineRule="atLeast"/>
        <w:ind w:left="288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T</w:t>
      </w:r>
      <w:r>
        <w:rPr>
          <w:rFonts w:ascii="Franklin Gothic Book" w:hAnsi="Franklin Gothic Book"/>
        </w:rPr>
        <w:t xml:space="preserve">rack D:  Skin Involvement and Treatment Options, </w:t>
      </w:r>
      <w:r>
        <w:rPr>
          <w:rFonts w:ascii="Franklin Gothic Book" w:hAnsi="Franklin Gothic Book"/>
          <w:i/>
        </w:rPr>
        <w:t>Plum Blossom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</w:t>
      </w:r>
      <w:r>
        <w:rPr>
          <w:rFonts w:ascii="Franklin Gothic Book" w:hAnsi="Franklin Gothic Book"/>
          <w:i/>
        </w:rPr>
        <w:t xml:space="preserve">Moderator: </w:t>
      </w:r>
      <w:r w:rsidRPr="005111F3">
        <w:rPr>
          <w:rFonts w:ascii="Franklin Gothic Book" w:hAnsi="Franklin Gothic Book"/>
        </w:rPr>
        <w:t>Mary Kay Koenig, MD</w:t>
      </w:r>
    </w:p>
    <w:p w:rsidR="00175F33" w:rsidRPr="00E4731D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  <w:t xml:space="preserve">   Speakers: </w:t>
      </w:r>
      <w:r w:rsidRPr="005111F3">
        <w:rPr>
          <w:rFonts w:ascii="Franklin Gothic Book" w:hAnsi="Franklin Gothic Book"/>
        </w:rPr>
        <w:t xml:space="preserve">Tom Darling, </w:t>
      </w:r>
      <w:r>
        <w:rPr>
          <w:rFonts w:ascii="Franklin Gothic Book" w:hAnsi="Franklin Gothic Book"/>
        </w:rPr>
        <w:t xml:space="preserve">MD, PhD; </w:t>
      </w:r>
      <w:r w:rsidRPr="005111F3">
        <w:rPr>
          <w:rFonts w:ascii="Franklin Gothic Book" w:hAnsi="Franklin Gothic Book"/>
        </w:rPr>
        <w:t>Joyce Teng</w:t>
      </w:r>
      <w:r>
        <w:rPr>
          <w:rFonts w:ascii="Franklin Gothic Book" w:hAnsi="Franklin Gothic Book"/>
        </w:rPr>
        <w:t>, MD, PhD</w:t>
      </w:r>
    </w:p>
    <w:p w:rsidR="00175F33" w:rsidRPr="00576F6D" w:rsidRDefault="00175F33" w:rsidP="00175F33">
      <w:pPr>
        <w:spacing w:after="0" w:line="20" w:lineRule="atLeast"/>
        <w:ind w:left="2880" w:firstLine="720"/>
        <w:rPr>
          <w:rFonts w:ascii="Franklin Gothic Book" w:hAnsi="Franklin Gothic Book"/>
        </w:rPr>
      </w:pPr>
    </w:p>
    <w:p w:rsidR="00175F33" w:rsidRPr="00A824BB" w:rsidRDefault="00175F33" w:rsidP="00175F33">
      <w:pPr>
        <w:spacing w:after="0" w:line="20" w:lineRule="atLeast"/>
        <w:ind w:left="288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GROUP SESSION:  </w:t>
      </w:r>
      <w:r w:rsidRPr="00034AF0">
        <w:rPr>
          <w:rFonts w:ascii="Franklin Gothic Book" w:hAnsi="Franklin Gothic Book"/>
        </w:rPr>
        <w:t xml:space="preserve">Women's Health Issues and Reproduction </w:t>
      </w:r>
      <w:r>
        <w:rPr>
          <w:rFonts w:ascii="Franklin Gothic Book" w:hAnsi="Franklin Gothic Book"/>
        </w:rPr>
        <w:t>Decision Making</w:t>
      </w:r>
      <w:r w:rsidRPr="00034AF0">
        <w:rPr>
          <w:rFonts w:ascii="Franklin Gothic Book" w:hAnsi="Franklin Gothic Book"/>
        </w:rPr>
        <w:t xml:space="preserve"> for Young Adults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Fleur de Lis A</w:t>
      </w:r>
    </w:p>
    <w:p w:rsidR="00175F33" w:rsidRDefault="00175F33" w:rsidP="00175F33">
      <w:pPr>
        <w:spacing w:after="0" w:line="20" w:lineRule="atLeast"/>
        <w:ind w:left="2880"/>
        <w:rPr>
          <w:rFonts w:ascii="Franklin Gothic Book" w:hAnsi="Franklin Gothic Book"/>
        </w:rPr>
      </w:pPr>
      <w:r w:rsidRPr="00B07060">
        <w:rPr>
          <w:rFonts w:ascii="Franklin Gothic Book" w:hAnsi="Franklin Gothic Book"/>
          <w:i/>
        </w:rPr>
        <w:t>Speakers:</w:t>
      </w:r>
      <w:r>
        <w:rPr>
          <w:rFonts w:ascii="Franklin Gothic Book" w:hAnsi="Franklin Gothic Book"/>
        </w:rPr>
        <w:t xml:space="preserve"> Elizabeth Henske, MD; Hope Northrup, MD</w:t>
      </w:r>
    </w:p>
    <w:p w:rsidR="00175F33" w:rsidRPr="00576F6D" w:rsidRDefault="00175F33" w:rsidP="00175F33">
      <w:pPr>
        <w:spacing w:after="0" w:line="20" w:lineRule="atLeast"/>
        <w:ind w:left="3600" w:firstLine="72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       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3:15 to 3:45</w:t>
      </w:r>
      <w:r w:rsidRPr="00576F6D">
        <w:rPr>
          <w:rFonts w:ascii="Franklin Gothic Book" w:hAnsi="Franklin Gothic Book"/>
        </w:rPr>
        <w:t xml:space="preserve"> p.m.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BREAK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Default="00175F33" w:rsidP="00175F33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3:45 to 5:15</w:t>
      </w:r>
      <w:r w:rsidRPr="00576F6D">
        <w:rPr>
          <w:rFonts w:ascii="Franklin Gothic Book" w:hAnsi="Franklin Gothic Book"/>
        </w:rPr>
        <w:t xml:space="preserve"> p.m.</w:t>
      </w:r>
      <w:r w:rsidRPr="00576F6D">
        <w:rPr>
          <w:rFonts w:ascii="Franklin Gothic Book" w:hAnsi="Franklin Gothic Book"/>
        </w:rPr>
        <w:tab/>
      </w:r>
      <w:r w:rsidRPr="00617ECF">
        <w:rPr>
          <w:rFonts w:ascii="Franklin Gothic Book" w:hAnsi="Franklin Gothic Book"/>
          <w:b/>
        </w:rPr>
        <w:t>General Session:</w:t>
      </w:r>
      <w:r>
        <w:rPr>
          <w:rFonts w:ascii="Franklin Gothic Book" w:hAnsi="Franklin Gothic Book"/>
        </w:rPr>
        <w:t xml:space="preserve"> Research 101: </w:t>
      </w:r>
      <w:r w:rsidRPr="00034AF0">
        <w:rPr>
          <w:rFonts w:ascii="Franklin Gothic Book" w:hAnsi="Franklin Gothic Book"/>
        </w:rPr>
        <w:t>The Path to New Drugs for TSC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Grand Ballroom D/E</w:t>
      </w:r>
      <w:r>
        <w:rPr>
          <w:rFonts w:ascii="Franklin Gothic Book" w:hAnsi="Franklin Gothic Book"/>
        </w:rPr>
        <w:br/>
      </w:r>
      <w:r w:rsidRPr="009A1E35">
        <w:rPr>
          <w:rFonts w:ascii="Franklin Gothic Book" w:hAnsi="Franklin Gothic Book"/>
          <w:i/>
        </w:rPr>
        <w:t>Moderator:</w:t>
      </w:r>
      <w:r>
        <w:rPr>
          <w:rFonts w:ascii="Franklin Gothic Book" w:hAnsi="Franklin Gothic Book"/>
        </w:rPr>
        <w:t xml:space="preserve"> Steve Roberds, PhD</w:t>
      </w:r>
      <w:r>
        <w:rPr>
          <w:rFonts w:ascii="Franklin Gothic Book" w:hAnsi="Franklin Gothic Book"/>
        </w:rPr>
        <w:br/>
      </w:r>
      <w:r w:rsidRPr="009A1E35">
        <w:rPr>
          <w:rFonts w:ascii="Franklin Gothic Book" w:hAnsi="Franklin Gothic Book"/>
          <w:i/>
        </w:rPr>
        <w:t>Speakers:</w:t>
      </w:r>
      <w:r>
        <w:rPr>
          <w:rFonts w:ascii="Franklin Gothic Book" w:hAnsi="Franklin Gothic Book"/>
        </w:rPr>
        <w:t xml:space="preserve"> Elizabeth Hen</w:t>
      </w:r>
      <w:r w:rsidR="00D6170C">
        <w:rPr>
          <w:rFonts w:ascii="Franklin Gothic Book" w:hAnsi="Franklin Gothic Book"/>
        </w:rPr>
        <w:t xml:space="preserve">ske, MD; Kimberly Moran, PhD; David </w:t>
      </w:r>
      <w:proofErr w:type="spellStart"/>
      <w:r w:rsidR="00D6170C">
        <w:rPr>
          <w:rFonts w:ascii="Franklin Gothic Book" w:hAnsi="Franklin Gothic Book"/>
        </w:rPr>
        <w:t>Schenkein</w:t>
      </w:r>
      <w:proofErr w:type="spellEnd"/>
      <w:r w:rsidR="00D6170C">
        <w:rPr>
          <w:rFonts w:ascii="Franklin Gothic Book" w:hAnsi="Franklin Gothic Book"/>
        </w:rPr>
        <w:t>, MD; Michael Wong, MD, PhD</w:t>
      </w:r>
    </w:p>
    <w:p w:rsidR="00175F33" w:rsidRDefault="00175F33" w:rsidP="00175F33">
      <w:pPr>
        <w:spacing w:after="0" w:line="20" w:lineRule="atLeast"/>
        <w:ind w:left="2880" w:hanging="2880"/>
        <w:rPr>
          <w:rFonts w:ascii="Franklin Gothic Book" w:hAnsi="Franklin Gothic Book"/>
        </w:rPr>
      </w:pPr>
    </w:p>
    <w:p w:rsidR="00175F33" w:rsidRPr="0019094C" w:rsidRDefault="00175F33" w:rsidP="00175F33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5:30 to 7 p.m.</w:t>
      </w:r>
      <w:r>
        <w:rPr>
          <w:rFonts w:ascii="Franklin Gothic Book" w:hAnsi="Franklin Gothic Book"/>
        </w:rPr>
        <w:tab/>
        <w:t xml:space="preserve">Spanish Educational Meeting and Gathering, </w:t>
      </w:r>
      <w:r>
        <w:rPr>
          <w:rFonts w:ascii="Franklin Gothic Book" w:hAnsi="Franklin Gothic Book"/>
          <w:i/>
        </w:rPr>
        <w:t>Plum Blossom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i/>
        </w:rPr>
        <w:t xml:space="preserve">Facilitator: </w:t>
      </w:r>
      <w:proofErr w:type="spellStart"/>
      <w:r>
        <w:rPr>
          <w:rFonts w:ascii="Franklin Gothic Book" w:hAnsi="Franklin Gothic Book"/>
        </w:rPr>
        <w:t>Ary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Agami</w:t>
      </w:r>
      <w:proofErr w:type="spellEnd"/>
    </w:p>
    <w:p w:rsidR="00175F33" w:rsidRPr="009C5407" w:rsidRDefault="00175F33" w:rsidP="00175F33">
      <w:pPr>
        <w:spacing w:after="0" w:line="20" w:lineRule="atLeast"/>
        <w:ind w:left="28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Speakers and Event Leader</w:t>
      </w:r>
      <w:r w:rsidRPr="00DD7504">
        <w:rPr>
          <w:rFonts w:ascii="Franklin Gothic Book" w:hAnsi="Franklin Gothic Book"/>
          <w:i/>
        </w:rPr>
        <w:t>:</w:t>
      </w:r>
      <w:r w:rsidR="00D6170C">
        <w:rPr>
          <w:rFonts w:ascii="Franklin Gothic Book" w:hAnsi="Franklin Gothic Book"/>
        </w:rPr>
        <w:t xml:space="preserve"> Darcy Krueger, MD, PhD; Joao García Martinez, MD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A824BB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7</w:t>
      </w:r>
      <w:r w:rsidRPr="00576F6D">
        <w:rPr>
          <w:rFonts w:ascii="Franklin Gothic Book" w:hAnsi="Franklin Gothic Book"/>
          <w:sz w:val="22"/>
          <w:szCs w:val="22"/>
        </w:rPr>
        <w:t xml:space="preserve">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 xml:space="preserve">Texas BBQ Dinner, </w:t>
      </w:r>
      <w:r>
        <w:rPr>
          <w:rFonts w:ascii="Franklin Gothic Book" w:hAnsi="Franklin Gothic Book"/>
          <w:i/>
          <w:sz w:val="22"/>
          <w:szCs w:val="22"/>
        </w:rPr>
        <w:t xml:space="preserve">The Jade Oval </w:t>
      </w:r>
    </w:p>
    <w:p w:rsidR="00175F33" w:rsidRPr="00576F6D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Pr="00170099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8:30</w:t>
      </w:r>
      <w:r w:rsidRPr="00576F6D">
        <w:rPr>
          <w:rFonts w:ascii="Franklin Gothic Book" w:hAnsi="Franklin Gothic Book"/>
          <w:sz w:val="22"/>
          <w:szCs w:val="22"/>
        </w:rPr>
        <w:t xml:space="preserve">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 xml:space="preserve">Summer Movie Night on the Lawn, </w:t>
      </w:r>
      <w:r>
        <w:rPr>
          <w:rFonts w:ascii="Franklin Gothic Book" w:hAnsi="Franklin Gothic Book"/>
          <w:i/>
          <w:sz w:val="22"/>
          <w:szCs w:val="22"/>
        </w:rPr>
        <w:t>The Jade Oval</w:t>
      </w: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Pr="00A824BB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8:30 p.m.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Adults with TSC Outing, </w:t>
      </w:r>
      <w:r>
        <w:rPr>
          <w:rFonts w:ascii="Franklin Gothic Book" w:hAnsi="Franklin Gothic Book"/>
          <w:i/>
          <w:sz w:val="22"/>
          <w:szCs w:val="22"/>
        </w:rPr>
        <w:t>Jade Pavilion</w:t>
      </w:r>
    </w:p>
    <w:p w:rsidR="00175F33" w:rsidRPr="00801175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</w:p>
    <w:p w:rsidR="00175F33" w:rsidRPr="00A824BB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5200C6">
        <w:rPr>
          <w:rFonts w:ascii="Franklin Gothic Book" w:hAnsi="Franklin Gothic Book"/>
          <w:sz w:val="22"/>
          <w:szCs w:val="22"/>
        </w:rPr>
        <w:t>8:30 to 11 p.m.</w:t>
      </w:r>
      <w:r w:rsidRPr="005200C6">
        <w:rPr>
          <w:rFonts w:ascii="Franklin Gothic Book" w:hAnsi="Franklin Gothic Book"/>
          <w:sz w:val="22"/>
          <w:szCs w:val="22"/>
        </w:rPr>
        <w:tab/>
      </w:r>
      <w:r w:rsidRPr="005200C6">
        <w:rPr>
          <w:rFonts w:ascii="Franklin Gothic Book" w:hAnsi="Franklin Gothic Book"/>
          <w:sz w:val="22"/>
          <w:szCs w:val="22"/>
        </w:rPr>
        <w:tab/>
        <w:t>Teen Lounge Open</w:t>
      </w:r>
      <w:r>
        <w:rPr>
          <w:rFonts w:ascii="Franklin Gothic Book" w:hAnsi="Franklin Gothic Book"/>
          <w:sz w:val="22"/>
          <w:szCs w:val="22"/>
        </w:rPr>
        <w:t xml:space="preserve">, </w:t>
      </w:r>
      <w:r>
        <w:rPr>
          <w:rFonts w:ascii="Franklin Gothic Book" w:hAnsi="Franklin Gothic Book"/>
          <w:i/>
          <w:sz w:val="22"/>
          <w:szCs w:val="22"/>
        </w:rPr>
        <w:t>Fleur de Lis B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263EDC" w:rsidRDefault="00175F33" w:rsidP="00175F33">
      <w:pPr>
        <w:pStyle w:val="Heading1"/>
        <w:spacing w:before="0" w:line="20" w:lineRule="atLeast"/>
        <w:rPr>
          <w:rFonts w:ascii="Franklin Gothic Book" w:hAnsi="Franklin Gothic Book"/>
          <w:color w:val="8EAADB" w:themeColor="accent1" w:themeTint="99"/>
          <w:sz w:val="24"/>
          <w:szCs w:val="22"/>
        </w:rPr>
      </w:pPr>
      <w:r>
        <w:rPr>
          <w:rFonts w:ascii="Franklin Gothic Book" w:hAnsi="Franklin Gothic Book"/>
          <w:color w:val="8EAADB" w:themeColor="accent1" w:themeTint="99"/>
          <w:sz w:val="24"/>
          <w:szCs w:val="22"/>
        </w:rPr>
        <w:t>Saturday, July 28</w:t>
      </w:r>
      <w:r w:rsidRPr="00263EDC">
        <w:rPr>
          <w:rFonts w:ascii="Franklin Gothic Book" w:hAnsi="Franklin Gothic Book"/>
          <w:color w:val="8EAADB" w:themeColor="accent1" w:themeTint="99"/>
          <w:sz w:val="24"/>
          <w:szCs w:val="22"/>
        </w:rPr>
        <w:t>, 201</w:t>
      </w:r>
      <w:r>
        <w:rPr>
          <w:rFonts w:ascii="Franklin Gothic Book" w:hAnsi="Franklin Gothic Book"/>
          <w:color w:val="8EAADB" w:themeColor="accent1" w:themeTint="99"/>
          <w:sz w:val="24"/>
          <w:szCs w:val="22"/>
        </w:rPr>
        <w:t>8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7 to 8:30 a.m.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>Breakfast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100A58" w:rsidRDefault="00175F33" w:rsidP="00175F33">
      <w:pPr>
        <w:spacing w:after="0" w:line="20" w:lineRule="atLeast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7:30 a.m. to 5:30 p.m.</w:t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>Day Camp</w:t>
      </w:r>
      <w:r>
        <w:rPr>
          <w:rFonts w:ascii="Franklin Gothic Book" w:hAnsi="Franklin Gothic Book"/>
        </w:rPr>
        <w:t>,</w:t>
      </w:r>
      <w:r w:rsidRPr="00244E66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 xml:space="preserve">Atrium 1 – Check-In: Simmons Ballroom 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244E66" w:rsidRDefault="00175F33" w:rsidP="00175F33">
      <w:pPr>
        <w:spacing w:after="0" w:line="20" w:lineRule="atLeast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8 a.m. to 4</w:t>
      </w:r>
      <w:r w:rsidRPr="00AB4DAA">
        <w:rPr>
          <w:rFonts w:ascii="Franklin Gothic Book" w:hAnsi="Franklin Gothic Book"/>
        </w:rPr>
        <w:t xml:space="preserve"> p.m.</w:t>
      </w:r>
      <w:r w:rsidRPr="00AB4DAA">
        <w:rPr>
          <w:rFonts w:ascii="Franklin Gothic Book" w:hAnsi="Franklin Gothic Book"/>
        </w:rPr>
        <w:tab/>
      </w:r>
      <w:r w:rsidRPr="00AB4DAA">
        <w:rPr>
          <w:rFonts w:ascii="Franklin Gothic Book" w:hAnsi="Franklin Gothic Book"/>
        </w:rPr>
        <w:tab/>
        <w:t>Exhibit Hall and TSC Resource Center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Grand Ballroom C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Default="00175F33" w:rsidP="00175F33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8 to 9:30 a.m.</w:t>
      </w:r>
      <w:r>
        <w:rPr>
          <w:rFonts w:ascii="Franklin Gothic Book" w:hAnsi="Franklin Gothic Book"/>
        </w:rPr>
        <w:tab/>
      </w:r>
      <w:r w:rsidRPr="00617ECF">
        <w:rPr>
          <w:rFonts w:ascii="Franklin Gothic Book" w:hAnsi="Franklin Gothic Book"/>
          <w:b/>
        </w:rPr>
        <w:t>General Session:</w:t>
      </w:r>
      <w:r>
        <w:rPr>
          <w:rFonts w:ascii="Franklin Gothic Book" w:hAnsi="Franklin Gothic Book"/>
        </w:rPr>
        <w:t xml:space="preserve"> </w:t>
      </w:r>
      <w:r w:rsidRPr="00AB4DAA">
        <w:rPr>
          <w:rFonts w:ascii="Franklin Gothic Book" w:hAnsi="Franklin Gothic Book"/>
        </w:rPr>
        <w:t>Preventative Trials and</w:t>
      </w:r>
      <w:r>
        <w:rPr>
          <w:rFonts w:ascii="Franklin Gothic Book" w:hAnsi="Franklin Gothic Book"/>
        </w:rPr>
        <w:t xml:space="preserve"> Cannabidiol</w:t>
      </w:r>
      <w:r w:rsidRPr="00AB4DA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(</w:t>
      </w:r>
      <w:r w:rsidRPr="00AB4DAA">
        <w:rPr>
          <w:rFonts w:ascii="Franklin Gothic Book" w:hAnsi="Franklin Gothic Book"/>
        </w:rPr>
        <w:t>CBD</w:t>
      </w:r>
      <w:r>
        <w:rPr>
          <w:rFonts w:ascii="Franklin Gothic Book" w:hAnsi="Franklin Gothic Book"/>
        </w:rPr>
        <w:t xml:space="preserve">) Treatment for TSC, </w:t>
      </w:r>
      <w:r>
        <w:rPr>
          <w:rFonts w:ascii="Franklin Gothic Book" w:hAnsi="Franklin Gothic Book"/>
          <w:i/>
        </w:rPr>
        <w:t>Grand Ballroom D/E</w:t>
      </w:r>
      <w:r>
        <w:rPr>
          <w:rFonts w:ascii="Franklin Gothic Book" w:hAnsi="Franklin Gothic Book"/>
        </w:rPr>
        <w:br/>
      </w:r>
      <w:r w:rsidRPr="00124895">
        <w:rPr>
          <w:rFonts w:ascii="Franklin Gothic Book" w:hAnsi="Franklin Gothic Book"/>
          <w:i/>
        </w:rPr>
        <w:t>Moderator</w:t>
      </w:r>
      <w:r>
        <w:rPr>
          <w:rFonts w:ascii="Franklin Gothic Book" w:hAnsi="Franklin Gothic Book"/>
        </w:rPr>
        <w:t xml:space="preserve">: Mustafa </w:t>
      </w:r>
      <w:proofErr w:type="spellStart"/>
      <w:r>
        <w:rPr>
          <w:rFonts w:ascii="Franklin Gothic Book" w:hAnsi="Franklin Gothic Book"/>
        </w:rPr>
        <w:t>Sahin</w:t>
      </w:r>
      <w:proofErr w:type="spellEnd"/>
      <w:r>
        <w:rPr>
          <w:rFonts w:ascii="Franklin Gothic Book" w:hAnsi="Franklin Gothic Book"/>
        </w:rPr>
        <w:t>, MD, PhD</w:t>
      </w:r>
    </w:p>
    <w:p w:rsidR="00175F33" w:rsidRPr="009C5407" w:rsidRDefault="00175F33" w:rsidP="00175F33">
      <w:pPr>
        <w:spacing w:after="0" w:line="20" w:lineRule="atLeast"/>
        <w:ind w:left="2880" w:hanging="288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Pr="00124895">
        <w:rPr>
          <w:rFonts w:ascii="Franklin Gothic Book" w:hAnsi="Franklin Gothic Book"/>
          <w:i/>
        </w:rPr>
        <w:t>Speakers:</w:t>
      </w:r>
      <w:r>
        <w:rPr>
          <w:rFonts w:ascii="Franklin Gothic Book" w:hAnsi="Franklin Gothic Book"/>
        </w:rPr>
        <w:t xml:space="preserve"> Martina </w:t>
      </w:r>
      <w:proofErr w:type="spellStart"/>
      <w:r>
        <w:rPr>
          <w:rFonts w:ascii="Franklin Gothic Book" w:hAnsi="Franklin Gothic Book"/>
        </w:rPr>
        <w:t>Bebin</w:t>
      </w:r>
      <w:proofErr w:type="spellEnd"/>
      <w:r>
        <w:rPr>
          <w:rFonts w:ascii="Franklin Gothic Book" w:hAnsi="Franklin Gothic Book"/>
        </w:rPr>
        <w:t xml:space="preserve">, MD, MPA; </w:t>
      </w:r>
      <w:proofErr w:type="spellStart"/>
      <w:r w:rsidR="008264A6">
        <w:rPr>
          <w:rFonts w:ascii="Franklin Gothic Book" w:hAnsi="Franklin Gothic Book"/>
        </w:rPr>
        <w:t>Sergiusz</w:t>
      </w:r>
      <w:proofErr w:type="spellEnd"/>
      <w:r w:rsidR="008264A6">
        <w:rPr>
          <w:rFonts w:ascii="Franklin Gothic Book" w:hAnsi="Franklin Gothic Book"/>
        </w:rPr>
        <w:t xml:space="preserve"> </w:t>
      </w:r>
      <w:proofErr w:type="spellStart"/>
      <w:r w:rsidR="008264A6" w:rsidRPr="00B04A2E">
        <w:rPr>
          <w:rFonts w:ascii="Franklin Gothic Book" w:hAnsi="Franklin Gothic Book"/>
        </w:rPr>
        <w:t>Jóźwiak</w:t>
      </w:r>
      <w:proofErr w:type="spellEnd"/>
      <w:r w:rsidR="008264A6">
        <w:rPr>
          <w:rFonts w:ascii="Franklin Gothic Book" w:hAnsi="Franklin Gothic Book"/>
        </w:rPr>
        <w:t xml:space="preserve">, MD, PhD; </w:t>
      </w:r>
      <w:r>
        <w:rPr>
          <w:rFonts w:ascii="Franklin Gothic Book" w:hAnsi="Franklin Gothic Book"/>
        </w:rPr>
        <w:t xml:space="preserve">Chris Kingswood, </w:t>
      </w:r>
      <w:r w:rsidRPr="00124895">
        <w:rPr>
          <w:rFonts w:ascii="Franklin Gothic Book" w:hAnsi="Franklin Gothic Book"/>
        </w:rPr>
        <w:t>MBBS, MRCP, FRCP</w:t>
      </w:r>
      <w:r w:rsidR="008264A6">
        <w:rPr>
          <w:rFonts w:ascii="Franklin Gothic Book" w:hAnsi="Franklin Gothic Book"/>
        </w:rPr>
        <w:t>; Elizabeth Thiele, MD, PhD</w:t>
      </w:r>
    </w:p>
    <w:p w:rsidR="00175F33" w:rsidRPr="00576F6D" w:rsidRDefault="00175F33" w:rsidP="00175F33">
      <w:pPr>
        <w:spacing w:after="0" w:line="20" w:lineRule="atLeast"/>
        <w:ind w:left="2880" w:hanging="2880"/>
        <w:rPr>
          <w:rFonts w:ascii="Franklin Gothic Book" w:hAnsi="Franklin Gothic Book"/>
          <w:b/>
        </w:rPr>
      </w:pPr>
    </w:p>
    <w:p w:rsidR="00175F33" w:rsidRPr="00B334F8" w:rsidRDefault="00175F33" w:rsidP="00175F33">
      <w:pPr>
        <w:spacing w:after="0" w:line="20" w:lineRule="atLeast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9:30 to 10</w:t>
      </w:r>
      <w:r w:rsidRPr="00576F6D">
        <w:rPr>
          <w:rFonts w:ascii="Franklin Gothic Book" w:hAnsi="Franklin Gothic Book"/>
          <w:bCs/>
        </w:rPr>
        <w:t xml:space="preserve"> a.m.</w:t>
      </w:r>
      <w:r w:rsidRPr="00576F6D">
        <w:rPr>
          <w:rFonts w:ascii="Franklin Gothic Book" w:hAnsi="Franklin Gothic Book"/>
          <w:bCs/>
        </w:rPr>
        <w:tab/>
      </w:r>
      <w:r w:rsidRPr="00576F6D">
        <w:rPr>
          <w:rFonts w:ascii="Franklin Gothic Book" w:hAnsi="Franklin Gothic Book"/>
          <w:bCs/>
        </w:rPr>
        <w:tab/>
        <w:t>Break</w:t>
      </w:r>
    </w:p>
    <w:p w:rsidR="00175F33" w:rsidRPr="00B334F8" w:rsidRDefault="00175F33" w:rsidP="00175F33">
      <w:pPr>
        <w:spacing w:after="0" w:line="20" w:lineRule="atLeast"/>
        <w:rPr>
          <w:rFonts w:ascii="Franklin Gothic Book" w:hAnsi="Franklin Gothic Book"/>
          <w:bCs/>
          <w:i/>
        </w:rPr>
      </w:pPr>
    </w:p>
    <w:p w:rsidR="00175F33" w:rsidRDefault="00175F33" w:rsidP="00175F33">
      <w:pPr>
        <w:spacing w:after="0" w:line="20" w:lineRule="atLeas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Cs/>
        </w:rPr>
        <w:t>10 to 11:15</w:t>
      </w:r>
      <w:r w:rsidRPr="00576F6D">
        <w:rPr>
          <w:rFonts w:ascii="Franklin Gothic Book" w:hAnsi="Franklin Gothic Book"/>
          <w:b/>
          <w:bCs/>
        </w:rPr>
        <w:t xml:space="preserve"> </w:t>
      </w:r>
      <w:r w:rsidRPr="00576F6D">
        <w:rPr>
          <w:rFonts w:ascii="Franklin Gothic Book" w:hAnsi="Franklin Gothic Book"/>
          <w:bCs/>
        </w:rPr>
        <w:t>a.m.</w:t>
      </w:r>
      <w:r w:rsidRPr="00576F6D">
        <w:rPr>
          <w:rFonts w:ascii="Franklin Gothic Book" w:hAnsi="Franklin Gothic Book"/>
          <w:bCs/>
        </w:rPr>
        <w:tab/>
      </w:r>
      <w:r w:rsidRPr="00576F6D">
        <w:rPr>
          <w:rFonts w:ascii="Franklin Gothic Book" w:hAnsi="Franklin Gothic Book"/>
          <w:b/>
          <w:bCs/>
        </w:rPr>
        <w:t>F</w:t>
      </w:r>
      <w:r>
        <w:rPr>
          <w:rFonts w:ascii="Franklin Gothic Book" w:hAnsi="Franklin Gothic Book"/>
          <w:b/>
          <w:bCs/>
        </w:rPr>
        <w:t>ourth</w:t>
      </w:r>
      <w:r w:rsidRPr="00576F6D">
        <w:rPr>
          <w:rFonts w:ascii="Franklin Gothic Book" w:hAnsi="Franklin Gothic Book"/>
          <w:b/>
          <w:bCs/>
        </w:rPr>
        <w:t xml:space="preserve"> Break Out Session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Default="00175F33" w:rsidP="00175F33">
      <w:pPr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Track A:</w:t>
      </w:r>
      <w:r w:rsidRPr="00576F6D">
        <w:rPr>
          <w:rFonts w:ascii="Franklin Gothic Book" w:hAnsi="Franklin Gothic Book"/>
        </w:rPr>
        <w:t xml:space="preserve"> </w:t>
      </w:r>
      <w:r w:rsidRPr="00AB4DAA">
        <w:rPr>
          <w:rFonts w:ascii="Franklin Gothic Book" w:hAnsi="Franklin Gothic Book"/>
        </w:rPr>
        <w:t>TAND</w:t>
      </w:r>
      <w:r>
        <w:rPr>
          <w:rFonts w:ascii="Franklin Gothic Book" w:hAnsi="Franklin Gothic Book"/>
        </w:rPr>
        <w:t>*</w:t>
      </w:r>
      <w:r w:rsidRPr="00AB4DAA">
        <w:rPr>
          <w:rFonts w:ascii="Franklin Gothic Book" w:hAnsi="Franklin Gothic Book"/>
        </w:rPr>
        <w:t xml:space="preserve">: Autism Spectrum Disorder, Biomarkers, Therapeutic </w:t>
      </w:r>
      <w:proofErr w:type="gramStart"/>
      <w:r w:rsidRPr="00AB4DAA">
        <w:rPr>
          <w:rFonts w:ascii="Franklin Gothic Book" w:hAnsi="Franklin Gothic Book"/>
        </w:rPr>
        <w:t>Options</w:t>
      </w:r>
      <w:proofErr w:type="gramEnd"/>
      <w:r w:rsidRPr="00AB4DAA">
        <w:rPr>
          <w:rFonts w:ascii="Franklin Gothic Book" w:hAnsi="Franklin Gothic Book"/>
        </w:rPr>
        <w:t xml:space="preserve"> and Clinical Trials (for all ages)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Grand Ballroom D/E</w:t>
      </w:r>
      <w:r>
        <w:rPr>
          <w:rFonts w:ascii="Franklin Gothic Book" w:hAnsi="Franklin Gothic Book"/>
        </w:rPr>
        <w:br/>
      </w:r>
      <w:r w:rsidRPr="009C5407">
        <w:rPr>
          <w:rFonts w:ascii="Franklin Gothic Book" w:hAnsi="Franklin Gothic Book"/>
          <w:i/>
        </w:rPr>
        <w:t>Moderator:</w:t>
      </w:r>
      <w:r>
        <w:rPr>
          <w:rFonts w:ascii="Franklin Gothic Book" w:hAnsi="Franklin Gothic Book"/>
        </w:rPr>
        <w:t xml:space="preserve"> Anna </w:t>
      </w:r>
      <w:proofErr w:type="spellStart"/>
      <w:r>
        <w:rPr>
          <w:rFonts w:ascii="Franklin Gothic Book" w:hAnsi="Franklin Gothic Book"/>
        </w:rPr>
        <w:t>Byars</w:t>
      </w:r>
      <w:proofErr w:type="spellEnd"/>
      <w:r>
        <w:rPr>
          <w:rFonts w:ascii="Franklin Gothic Book" w:hAnsi="Franklin Gothic Book"/>
        </w:rPr>
        <w:t>, PhD</w:t>
      </w:r>
    </w:p>
    <w:p w:rsidR="00175F33" w:rsidRDefault="00175F33" w:rsidP="00175F33">
      <w:pPr>
        <w:spacing w:after="0" w:line="20" w:lineRule="atLeast"/>
        <w:ind w:left="378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lastRenderedPageBreak/>
        <w:t>Speakers:</w:t>
      </w:r>
      <w:r w:rsidRPr="009C5407">
        <w:t xml:space="preserve"> </w:t>
      </w:r>
      <w:r>
        <w:rPr>
          <w:rFonts w:ascii="Franklin Gothic Book" w:hAnsi="Franklin Gothic Book"/>
        </w:rPr>
        <w:t>Shafali Jeste, MD;</w:t>
      </w:r>
      <w:r w:rsidR="00486F9D" w:rsidRPr="00486F9D">
        <w:rPr>
          <w:rFonts w:ascii="Franklin Gothic Book" w:hAnsi="Franklin Gothic Book"/>
        </w:rPr>
        <w:t xml:space="preserve"> </w:t>
      </w:r>
      <w:r w:rsidR="00486F9D">
        <w:rPr>
          <w:rFonts w:ascii="Franklin Gothic Book" w:hAnsi="Franklin Gothic Book"/>
        </w:rPr>
        <w:t xml:space="preserve">Mustafa </w:t>
      </w:r>
      <w:proofErr w:type="spellStart"/>
      <w:r w:rsidR="00486F9D">
        <w:rPr>
          <w:rFonts w:ascii="Franklin Gothic Book" w:hAnsi="Franklin Gothic Book"/>
        </w:rPr>
        <w:t>Sahin</w:t>
      </w:r>
      <w:proofErr w:type="spellEnd"/>
      <w:r w:rsidR="00486F9D">
        <w:rPr>
          <w:rFonts w:ascii="Franklin Gothic Book" w:hAnsi="Franklin Gothic Book"/>
        </w:rPr>
        <w:t>, MD, PhD;</w:t>
      </w:r>
    </w:p>
    <w:p w:rsidR="00175F33" w:rsidRPr="009C5407" w:rsidRDefault="00175F33" w:rsidP="00175F33">
      <w:pPr>
        <w:spacing w:after="0" w:line="20" w:lineRule="atLeast"/>
        <w:ind w:left="3780" w:hanging="9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Petrus de Vries, </w:t>
      </w:r>
      <w:r w:rsidRPr="006F373F">
        <w:rPr>
          <w:rFonts w:ascii="Franklin Gothic Book" w:hAnsi="Franklin Gothic Book"/>
        </w:rPr>
        <w:t xml:space="preserve">MBChB, </w:t>
      </w:r>
      <w:proofErr w:type="spellStart"/>
      <w:r w:rsidRPr="006F373F">
        <w:rPr>
          <w:rFonts w:ascii="Franklin Gothic Book" w:hAnsi="Franklin Gothic Book"/>
        </w:rPr>
        <w:t>MRCPsych</w:t>
      </w:r>
      <w:proofErr w:type="spellEnd"/>
      <w:r w:rsidRPr="006F373F">
        <w:rPr>
          <w:rFonts w:ascii="Franklin Gothic Book" w:hAnsi="Franklin Gothic Book"/>
        </w:rPr>
        <w:t>, PhD</w:t>
      </w:r>
    </w:p>
    <w:p w:rsidR="00175F33" w:rsidRPr="00576F6D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ind w:left="3780" w:hanging="90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Track B: </w:t>
      </w:r>
      <w:r w:rsidRPr="00576F6D">
        <w:rPr>
          <w:rFonts w:ascii="Franklin Gothic Book" w:hAnsi="Franklin Gothic Book"/>
          <w:sz w:val="22"/>
          <w:szCs w:val="22"/>
        </w:rPr>
        <w:t>Transition into Adulthood: Respite Care and</w:t>
      </w:r>
      <w:r>
        <w:rPr>
          <w:rFonts w:ascii="Franklin Gothic Book" w:hAnsi="Franklin Gothic Book"/>
          <w:sz w:val="22"/>
          <w:szCs w:val="22"/>
        </w:rPr>
        <w:t xml:space="preserve"> Residential</w:t>
      </w:r>
    </w:p>
    <w:p w:rsidR="00175F33" w:rsidRPr="00957FF1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ind w:left="3780" w:hanging="18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Options, </w:t>
      </w:r>
      <w:r>
        <w:rPr>
          <w:rFonts w:ascii="Franklin Gothic Book" w:hAnsi="Franklin Gothic Book"/>
          <w:i/>
          <w:sz w:val="22"/>
          <w:szCs w:val="22"/>
        </w:rPr>
        <w:t>Grand Ballroom A</w:t>
      </w:r>
    </w:p>
    <w:p w:rsidR="00175F33" w:rsidRDefault="00175F33" w:rsidP="00175F33">
      <w:pPr>
        <w:pStyle w:val="Footer"/>
        <w:tabs>
          <w:tab w:val="clear" w:pos="8640"/>
          <w:tab w:val="right" w:pos="9360"/>
        </w:tabs>
        <w:spacing w:line="20" w:lineRule="atLeast"/>
        <w:ind w:left="2880" w:firstLine="7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</w:t>
      </w:r>
      <w:r w:rsidRPr="009C5407">
        <w:rPr>
          <w:rFonts w:ascii="Franklin Gothic Book" w:hAnsi="Franklin Gothic Book"/>
          <w:i/>
          <w:sz w:val="22"/>
          <w:szCs w:val="22"/>
        </w:rPr>
        <w:t>Moderator:</w:t>
      </w:r>
      <w:r>
        <w:rPr>
          <w:rFonts w:ascii="Franklin Gothic Book" w:hAnsi="Franklin Gothic Book"/>
          <w:sz w:val="22"/>
          <w:szCs w:val="22"/>
        </w:rPr>
        <w:t xml:space="preserve"> Cathy Evanochko</w:t>
      </w:r>
    </w:p>
    <w:p w:rsidR="00175F33" w:rsidRPr="002F14A6" w:rsidRDefault="00175F33" w:rsidP="00175F33">
      <w:pPr>
        <w:pStyle w:val="Footer"/>
        <w:spacing w:line="20" w:lineRule="atLeast"/>
        <w:ind w:left="3690" w:hanging="369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Pr="00E3557E">
        <w:rPr>
          <w:rFonts w:ascii="Franklin Gothic Book" w:hAnsi="Franklin Gothic Book"/>
          <w:i/>
          <w:sz w:val="22"/>
          <w:szCs w:val="22"/>
        </w:rPr>
        <w:t>Speaker:</w:t>
      </w:r>
      <w:r>
        <w:rPr>
          <w:rFonts w:ascii="Franklin Gothic Book" w:hAnsi="Franklin Gothic Book"/>
          <w:sz w:val="22"/>
          <w:szCs w:val="22"/>
        </w:rPr>
        <w:t xml:space="preserve"> Robin </w:t>
      </w:r>
      <w:proofErr w:type="spellStart"/>
      <w:r>
        <w:rPr>
          <w:rFonts w:ascii="Franklin Gothic Book" w:hAnsi="Franklin Gothic Book"/>
          <w:sz w:val="22"/>
          <w:szCs w:val="22"/>
        </w:rPr>
        <w:t>Shaffert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</w:p>
    <w:p w:rsidR="00175F33" w:rsidRPr="00576F6D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ind w:left="2880" w:firstLine="720"/>
        <w:rPr>
          <w:rFonts w:ascii="Franklin Gothic Book" w:hAnsi="Franklin Gothic Book"/>
          <w:vanish/>
          <w:sz w:val="22"/>
          <w:szCs w:val="22"/>
        </w:rPr>
      </w:pPr>
      <w:r w:rsidRPr="00576F6D">
        <w:rPr>
          <w:rFonts w:ascii="Franklin Gothic Book" w:hAnsi="Franklin Gothic Book"/>
          <w:vanish/>
          <w:sz w:val="22"/>
          <w:szCs w:val="22"/>
        </w:rPr>
        <w:t xml:space="preserve">ow </w:t>
      </w:r>
    </w:p>
    <w:p w:rsidR="00175F33" w:rsidRPr="00576F6D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Pr="00957FF1" w:rsidRDefault="00175F33" w:rsidP="00175F33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Track C: Genetics, Reproductive Issues and Impact on</w:t>
      </w:r>
      <w:r>
        <w:rPr>
          <w:rFonts w:ascii="Franklin Gothic Book" w:hAnsi="Franklin Gothic Book"/>
        </w:rPr>
        <w:t xml:space="preserve"> </w:t>
      </w:r>
      <w:r w:rsidRPr="00576F6D">
        <w:rPr>
          <w:rFonts w:ascii="Franklin Gothic Book" w:hAnsi="Franklin Gothic Book"/>
        </w:rPr>
        <w:t>Relationships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Grand Ballroom B</w:t>
      </w:r>
    </w:p>
    <w:p w:rsidR="00175F33" w:rsidRDefault="00175F33" w:rsidP="00175F33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Pr="00223C81">
        <w:rPr>
          <w:rFonts w:ascii="Franklin Gothic Book" w:hAnsi="Franklin Gothic Book"/>
          <w:i/>
        </w:rPr>
        <w:t>Moderator:</w:t>
      </w:r>
      <w:r>
        <w:rPr>
          <w:rFonts w:ascii="Franklin Gothic Book" w:hAnsi="Franklin Gothic Book"/>
        </w:rPr>
        <w:t xml:space="preserve"> Luciana A. Haddad, MD, PhD</w:t>
      </w:r>
    </w:p>
    <w:p w:rsidR="00175F33" w:rsidRDefault="00175F33" w:rsidP="00175F33">
      <w:pPr>
        <w:tabs>
          <w:tab w:val="left" w:pos="3690"/>
          <w:tab w:val="left" w:pos="3780"/>
        </w:tabs>
        <w:spacing w:after="0" w:line="20" w:lineRule="atLeast"/>
        <w:ind w:left="3780" w:hanging="90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ab/>
        <w:t>Speakers:</w:t>
      </w:r>
      <w:r>
        <w:rPr>
          <w:rFonts w:ascii="Franklin Gothic Book" w:hAnsi="Franklin Gothic Book"/>
        </w:rPr>
        <w:t xml:space="preserve"> </w:t>
      </w:r>
      <w:proofErr w:type="spellStart"/>
      <w:r w:rsidRPr="00960CCA">
        <w:rPr>
          <w:rFonts w:ascii="Franklin Gothic Book" w:hAnsi="Franklin Gothic Book"/>
        </w:rPr>
        <w:t>Tamison</w:t>
      </w:r>
      <w:proofErr w:type="spellEnd"/>
      <w:r w:rsidRPr="00960CCA">
        <w:rPr>
          <w:rFonts w:ascii="Franklin Gothic Book" w:hAnsi="Franklin Gothic Book"/>
        </w:rPr>
        <w:t xml:space="preserve"> Jewett, MD</w:t>
      </w:r>
      <w:r>
        <w:rPr>
          <w:rFonts w:ascii="Franklin Gothic Book" w:hAnsi="Franklin Gothic Book"/>
        </w:rPr>
        <w:t>; Hope Northrup, MD</w:t>
      </w:r>
    </w:p>
    <w:p w:rsidR="00175F33" w:rsidRPr="00576F6D" w:rsidRDefault="00175F33" w:rsidP="00175F33">
      <w:pPr>
        <w:tabs>
          <w:tab w:val="left" w:pos="3690"/>
        </w:tabs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ab/>
        <w:t>Panelists:</w:t>
      </w:r>
      <w:r>
        <w:rPr>
          <w:rFonts w:ascii="Franklin Gothic Book" w:hAnsi="Franklin Gothic Book"/>
        </w:rPr>
        <w:t xml:space="preserve"> </w:t>
      </w:r>
      <w:r w:rsidR="00B744F4">
        <w:rPr>
          <w:rFonts w:ascii="Franklin Gothic Book" w:hAnsi="Franklin Gothic Book"/>
        </w:rPr>
        <w:t xml:space="preserve">Seth Fritts; </w:t>
      </w:r>
      <w:r>
        <w:rPr>
          <w:rFonts w:ascii="Franklin Gothic Book" w:hAnsi="Franklin Gothic Book"/>
        </w:rPr>
        <w:t xml:space="preserve">Rob and Shannon </w:t>
      </w:r>
      <w:proofErr w:type="spellStart"/>
      <w:r>
        <w:rPr>
          <w:rFonts w:ascii="Franklin Gothic Book" w:hAnsi="Franklin Gothic Book"/>
        </w:rPr>
        <w:t>Gra</w:t>
      </w:r>
      <w:r w:rsidR="00B744F4">
        <w:rPr>
          <w:rFonts w:ascii="Franklin Gothic Book" w:hAnsi="Franklin Gothic Book"/>
        </w:rPr>
        <w:t>ndia</w:t>
      </w:r>
      <w:proofErr w:type="spellEnd"/>
      <w:r w:rsidR="00B744F4">
        <w:rPr>
          <w:rFonts w:ascii="Franklin Gothic Book" w:hAnsi="Franklin Gothic Book"/>
        </w:rPr>
        <w:t>; Matt and Shelly Meitzler</w:t>
      </w:r>
      <w:r w:rsidR="00843FFD">
        <w:rPr>
          <w:rFonts w:ascii="Franklin Gothic Book" w:hAnsi="Franklin Gothic Book"/>
        </w:rPr>
        <w:t xml:space="preserve">; </w:t>
      </w:r>
      <w:r w:rsidR="00843FFD">
        <w:rPr>
          <w:rFonts w:ascii="Franklin Gothic Book" w:hAnsi="Franklin Gothic Book"/>
        </w:rPr>
        <w:t xml:space="preserve">Karina </w:t>
      </w:r>
      <w:proofErr w:type="spellStart"/>
      <w:r w:rsidR="00843FFD">
        <w:rPr>
          <w:rFonts w:ascii="Franklin Gothic Book" w:hAnsi="Franklin Gothic Book"/>
        </w:rPr>
        <w:t>Stormfeldt</w:t>
      </w:r>
      <w:proofErr w:type="spellEnd"/>
      <w:r>
        <w:rPr>
          <w:rFonts w:ascii="Franklin Gothic Book" w:hAnsi="Franklin Gothic Book"/>
        </w:rPr>
        <w:br/>
      </w:r>
    </w:p>
    <w:p w:rsidR="00175F33" w:rsidRPr="00957FF1" w:rsidRDefault="00175F33" w:rsidP="00175F33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Track D: </w:t>
      </w:r>
      <w:r w:rsidRPr="00AB4DAA">
        <w:rPr>
          <w:rFonts w:ascii="Franklin Gothic Book" w:hAnsi="Franklin Gothic Book"/>
        </w:rPr>
        <w:t>Preparing Your Family for Epilepsy Surgical Evaluation and Surgery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Plum Blossom</w:t>
      </w:r>
    </w:p>
    <w:p w:rsidR="00175F33" w:rsidRDefault="00175F33" w:rsidP="00175F33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</w:t>
      </w:r>
      <w:r w:rsidRPr="00223C81">
        <w:rPr>
          <w:rFonts w:ascii="Franklin Gothic Book" w:hAnsi="Franklin Gothic Book"/>
          <w:i/>
        </w:rPr>
        <w:t>Moderator:</w:t>
      </w:r>
      <w:r w:rsidRPr="00223C8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Michael Frost, MD</w:t>
      </w:r>
    </w:p>
    <w:p w:rsidR="00175F33" w:rsidRPr="00223C81" w:rsidRDefault="00175F33" w:rsidP="00175F33">
      <w:pPr>
        <w:spacing w:after="0" w:line="20" w:lineRule="atLeast"/>
        <w:ind w:left="3690" w:right="-720" w:hanging="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Panelists:</w:t>
      </w:r>
      <w:r>
        <w:rPr>
          <w:rFonts w:ascii="Franklin Gothic Book" w:hAnsi="Franklin Gothic Book"/>
        </w:rPr>
        <w:t xml:space="preserve"> Patricia Gibson, MSSW, DHL, ACSW; </w:t>
      </w:r>
      <w:r w:rsidR="00F46A01">
        <w:rPr>
          <w:rFonts w:ascii="Franklin Gothic Book" w:hAnsi="Franklin Gothic Book"/>
        </w:rPr>
        <w:t xml:space="preserve">Carol Hoskin, RN; </w:t>
      </w:r>
      <w:r w:rsidR="00CB451F">
        <w:rPr>
          <w:rFonts w:ascii="Franklin Gothic Book" w:hAnsi="Franklin Gothic Book"/>
        </w:rPr>
        <w:t xml:space="preserve">Rob and Lisa Moss; </w:t>
      </w:r>
      <w:r>
        <w:rPr>
          <w:rFonts w:ascii="Franklin Gothic Book" w:hAnsi="Franklin Gothic Book"/>
        </w:rPr>
        <w:t>Sean and Lauren</w:t>
      </w:r>
      <w:r w:rsidR="00CB451F">
        <w:rPr>
          <w:rFonts w:ascii="Franklin Gothic Book" w:hAnsi="Franklin Gothic Book"/>
        </w:rPr>
        <w:t xml:space="preserve"> </w:t>
      </w:r>
      <w:proofErr w:type="spellStart"/>
      <w:r w:rsidR="00CB451F">
        <w:rPr>
          <w:rFonts w:ascii="Franklin Gothic Book" w:hAnsi="Franklin Gothic Book"/>
        </w:rPr>
        <w:t>Shillinger</w:t>
      </w:r>
      <w:proofErr w:type="spellEnd"/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957FF1" w:rsidRDefault="00175F33" w:rsidP="00175F33">
      <w:pPr>
        <w:spacing w:after="0" w:line="20" w:lineRule="atLeast"/>
        <w:ind w:left="2880"/>
        <w:rPr>
          <w:rFonts w:ascii="Franklin Gothic Book" w:hAnsi="Franklin Gothic Book"/>
          <w:i/>
        </w:rPr>
      </w:pPr>
      <w:r w:rsidRPr="00BC6BAB">
        <w:rPr>
          <w:rFonts w:ascii="Franklin Gothic Book" w:hAnsi="Franklin Gothic Book"/>
          <w:b/>
        </w:rPr>
        <w:t>MEET THE EXPERT</w:t>
      </w:r>
      <w:r>
        <w:rPr>
          <w:rFonts w:ascii="Franklin Gothic Book" w:hAnsi="Franklin Gothic Book"/>
          <w:b/>
        </w:rPr>
        <w:t>S</w:t>
      </w:r>
      <w:r w:rsidRPr="00BC6BAB">
        <w:rPr>
          <w:rFonts w:ascii="Franklin Gothic Book" w:hAnsi="Franklin Gothic Book"/>
          <w:b/>
        </w:rPr>
        <w:t xml:space="preserve"> ROUND TABLE Q&amp;A</w:t>
      </w:r>
      <w:r>
        <w:rPr>
          <w:rFonts w:ascii="Franklin Gothic Book" w:hAnsi="Franklin Gothic Book"/>
          <w:b/>
        </w:rPr>
        <w:t xml:space="preserve">, </w:t>
      </w:r>
      <w:r>
        <w:rPr>
          <w:rFonts w:ascii="Franklin Gothic Book" w:hAnsi="Franklin Gothic Book"/>
          <w:i/>
        </w:rPr>
        <w:t>Fleur de Lis A</w:t>
      </w:r>
      <w:r>
        <w:rPr>
          <w:rFonts w:ascii="Franklin Gothic Book" w:hAnsi="Franklin Gothic Book"/>
          <w:i/>
        </w:rPr>
        <w:br/>
        <w:t xml:space="preserve">Moderator: </w:t>
      </w:r>
      <w:r>
        <w:rPr>
          <w:rFonts w:ascii="Franklin Gothic Book" w:hAnsi="Franklin Gothic Book"/>
        </w:rPr>
        <w:t xml:space="preserve">Linda </w:t>
      </w:r>
      <w:proofErr w:type="spellStart"/>
      <w:r>
        <w:rPr>
          <w:rFonts w:ascii="Franklin Gothic Book" w:hAnsi="Franklin Gothic Book"/>
        </w:rPr>
        <w:t>Lezotte</w:t>
      </w:r>
      <w:proofErr w:type="spellEnd"/>
      <w:r>
        <w:rPr>
          <w:rFonts w:ascii="Franklin Gothic Book" w:hAnsi="Franklin Gothic Book"/>
        </w:rPr>
        <w:t>, RN, BSN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 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11:15 to 11:30 a.m.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BREAK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DD571A" w:rsidRDefault="00175F33" w:rsidP="00175F33">
      <w:pPr>
        <w:spacing w:after="0" w:line="20" w:lineRule="atLeast"/>
        <w:rPr>
          <w:rFonts w:ascii="Franklin Gothic Book" w:hAnsi="Franklin Gothic Book"/>
          <w:u w:val="single"/>
        </w:rPr>
      </w:pPr>
      <w:r w:rsidRPr="00DD571A">
        <w:rPr>
          <w:rFonts w:ascii="Franklin Gothic Book" w:hAnsi="Franklin Gothic Book"/>
        </w:rPr>
        <w:t>11:30 a.m. to 12:30 p.m.</w:t>
      </w:r>
      <w:r w:rsidRPr="00DD571A">
        <w:rPr>
          <w:rFonts w:ascii="Franklin Gothic Book" w:hAnsi="Franklin Gothic Book"/>
        </w:rPr>
        <w:tab/>
        <w:t>LUNCH and</w:t>
      </w:r>
      <w:r>
        <w:rPr>
          <w:rFonts w:ascii="Franklin Gothic Book" w:hAnsi="Franklin Gothic Book"/>
        </w:rPr>
        <w:t xml:space="preserve"> </w:t>
      </w:r>
      <w:r w:rsidRPr="00DD571A">
        <w:rPr>
          <w:rFonts w:ascii="Franklin Gothic Book" w:hAnsi="Franklin Gothic Book"/>
        </w:rPr>
        <w:t xml:space="preserve">Round Table Discussions:  </w:t>
      </w:r>
    </w:p>
    <w:p w:rsidR="00175F33" w:rsidRPr="00571073" w:rsidRDefault="00175F33" w:rsidP="00175F33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573F5E">
        <w:rPr>
          <w:rFonts w:ascii="Franklin Gothic Book" w:hAnsi="Franklin Gothic Book"/>
        </w:rPr>
        <w:t>Peer-to-Peer S</w:t>
      </w:r>
      <w:r>
        <w:rPr>
          <w:rFonts w:ascii="Franklin Gothic Book" w:hAnsi="Franklin Gothic Book"/>
        </w:rPr>
        <w:t xml:space="preserve">upport Volunteer Opportunities, </w:t>
      </w:r>
      <w:r w:rsidRPr="00D6170A">
        <w:rPr>
          <w:rFonts w:ascii="Franklin Gothic Book" w:hAnsi="Franklin Gothic Book"/>
          <w:i/>
        </w:rPr>
        <w:t>Grand Ballroom D/E</w:t>
      </w:r>
    </w:p>
    <w:p w:rsidR="00571073" w:rsidRPr="00B0409E" w:rsidRDefault="00571073" w:rsidP="0057107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Facilitator: </w:t>
      </w:r>
      <w:r>
        <w:rPr>
          <w:rFonts w:ascii="Franklin Gothic Book" w:hAnsi="Franklin Gothic Book"/>
        </w:rPr>
        <w:t>Shelly Meitzler</w:t>
      </w:r>
    </w:p>
    <w:p w:rsidR="00175F33" w:rsidRDefault="00175F33" w:rsidP="00175F33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573F5E">
        <w:rPr>
          <w:rFonts w:ascii="Franklin Gothic Book" w:hAnsi="Franklin Gothic Book"/>
        </w:rPr>
        <w:t xml:space="preserve">Advocating for </w:t>
      </w:r>
      <w:r>
        <w:rPr>
          <w:rFonts w:ascii="Franklin Gothic Book" w:hAnsi="Franklin Gothic Book"/>
        </w:rPr>
        <w:t>Access to M</w:t>
      </w:r>
      <w:r w:rsidRPr="00573F5E">
        <w:rPr>
          <w:rFonts w:ascii="Franklin Gothic Book" w:hAnsi="Franklin Gothic Book"/>
        </w:rPr>
        <w:t xml:space="preserve">edicines in </w:t>
      </w:r>
      <w:r>
        <w:rPr>
          <w:rFonts w:ascii="Franklin Gothic Book" w:hAnsi="Franklin Gothic Book"/>
        </w:rPr>
        <w:t>Countries with National P</w:t>
      </w:r>
      <w:r w:rsidRPr="00573F5E">
        <w:rPr>
          <w:rFonts w:ascii="Franklin Gothic Book" w:hAnsi="Franklin Gothic Book"/>
        </w:rPr>
        <w:t>ayers</w:t>
      </w:r>
      <w:r>
        <w:rPr>
          <w:rFonts w:ascii="Franklin Gothic Book" w:hAnsi="Franklin Gothic Book"/>
        </w:rPr>
        <w:t>,</w:t>
      </w:r>
      <w:r w:rsidRPr="00573F5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i/>
          <w:iCs/>
        </w:rPr>
        <w:t>Fleur de Lis A</w:t>
      </w:r>
    </w:p>
    <w:p w:rsidR="00175F33" w:rsidRPr="00573F5E" w:rsidRDefault="00175F33" w:rsidP="00175F3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  <w:i/>
        </w:rPr>
        <w:t>s</w:t>
      </w:r>
      <w:r w:rsidRPr="00617ECF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</w:t>
      </w:r>
      <w:r w:rsidRPr="00573F5E">
        <w:rPr>
          <w:rFonts w:ascii="Franklin Gothic Book" w:hAnsi="Franklin Gothic Book"/>
        </w:rPr>
        <w:t>Chris Kingswood</w:t>
      </w:r>
      <w:r>
        <w:rPr>
          <w:rFonts w:ascii="Franklin Gothic Book" w:hAnsi="Franklin Gothic Book"/>
        </w:rPr>
        <w:t xml:space="preserve">, </w:t>
      </w:r>
      <w:r w:rsidRPr="007212ED">
        <w:rPr>
          <w:rFonts w:ascii="Franklin Gothic Book" w:hAnsi="Franklin Gothic Book"/>
        </w:rPr>
        <w:t>MBBS, MRCP, FRCP</w:t>
      </w:r>
      <w:r w:rsidR="004E4697">
        <w:rPr>
          <w:rFonts w:ascii="Franklin Gothic Book" w:hAnsi="Franklin Gothic Book"/>
        </w:rPr>
        <w:t>; Clare Stuart</w:t>
      </w:r>
    </w:p>
    <w:p w:rsidR="00175F33" w:rsidRDefault="00175F33" w:rsidP="00175F33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DD571A">
        <w:rPr>
          <w:rFonts w:ascii="Franklin Gothic Book" w:hAnsi="Franklin Gothic Book"/>
        </w:rPr>
        <w:t>Adults</w:t>
      </w:r>
      <w:r>
        <w:rPr>
          <w:rFonts w:ascii="Franklin Gothic Book" w:hAnsi="Franklin Gothic Book"/>
        </w:rPr>
        <w:t xml:space="preserve"> with TSC and Adult Initiative, </w:t>
      </w:r>
      <w:r w:rsidRPr="00D6170A">
        <w:rPr>
          <w:rFonts w:ascii="Franklin Gothic Book" w:hAnsi="Franklin Gothic Book"/>
          <w:i/>
        </w:rPr>
        <w:t>Grand B</w:t>
      </w:r>
      <w:r>
        <w:rPr>
          <w:rFonts w:ascii="Franklin Gothic Book" w:hAnsi="Franklin Gothic Book"/>
          <w:i/>
        </w:rPr>
        <w:t>allroom B</w:t>
      </w:r>
    </w:p>
    <w:p w:rsidR="00175F33" w:rsidRPr="00DD571A" w:rsidRDefault="00175F33" w:rsidP="00175F3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  <w:i/>
        </w:rPr>
        <w:t>s</w:t>
      </w:r>
      <w:r w:rsidRPr="00617ECF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Rob and Shannon </w:t>
      </w:r>
      <w:proofErr w:type="spellStart"/>
      <w:r>
        <w:rPr>
          <w:rFonts w:ascii="Franklin Gothic Book" w:hAnsi="Franklin Gothic Book"/>
        </w:rPr>
        <w:t>Grandia</w:t>
      </w:r>
      <w:proofErr w:type="spellEnd"/>
    </w:p>
    <w:p w:rsidR="00175F33" w:rsidRDefault="00175F33" w:rsidP="00175F33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Government Action Team, </w:t>
      </w:r>
      <w:r>
        <w:rPr>
          <w:rFonts w:ascii="Franklin Gothic Book" w:hAnsi="Franklin Gothic Book"/>
          <w:i/>
        </w:rPr>
        <w:t>Plum Blossom</w:t>
      </w:r>
    </w:p>
    <w:p w:rsidR="00175F33" w:rsidRPr="00DD571A" w:rsidRDefault="00175F33" w:rsidP="00175F3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  <w:i/>
        </w:rPr>
        <w:t>s</w:t>
      </w:r>
      <w:r w:rsidRPr="00617ECF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Sara </w:t>
      </w:r>
      <w:proofErr w:type="spellStart"/>
      <w:r>
        <w:rPr>
          <w:rFonts w:ascii="Franklin Gothic Book" w:hAnsi="Franklin Gothic Book"/>
        </w:rPr>
        <w:t>Chieffo</w:t>
      </w:r>
      <w:proofErr w:type="spellEnd"/>
      <w:r w:rsidR="004E4697">
        <w:rPr>
          <w:rFonts w:ascii="Franklin Gothic Book" w:hAnsi="Franklin Gothic Book"/>
        </w:rPr>
        <w:t>, Debora Moritz,</w:t>
      </w:r>
      <w:r w:rsidR="004E4697" w:rsidRPr="004E4697">
        <w:rPr>
          <w:rFonts w:ascii="Franklin Gothic Book" w:hAnsi="Franklin Gothic Book"/>
        </w:rPr>
        <w:t xml:space="preserve"> </w:t>
      </w:r>
      <w:r w:rsidR="004E4697">
        <w:rPr>
          <w:rFonts w:ascii="Franklin Gothic Book" w:hAnsi="Franklin Gothic Book"/>
        </w:rPr>
        <w:t>Katie Smith</w:t>
      </w:r>
    </w:p>
    <w:p w:rsidR="00175F33" w:rsidRDefault="00175F33" w:rsidP="00175F33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DD571A">
        <w:rPr>
          <w:rFonts w:ascii="Franklin Gothic Book" w:hAnsi="Franklin Gothic Book"/>
        </w:rPr>
        <w:t>Parents of/</w:t>
      </w:r>
      <w:r>
        <w:rPr>
          <w:rFonts w:ascii="Franklin Gothic Book" w:hAnsi="Franklin Gothic Book"/>
        </w:rPr>
        <w:t xml:space="preserve">and Transitioning Young Adults, </w:t>
      </w:r>
      <w:r>
        <w:rPr>
          <w:rFonts w:ascii="Franklin Gothic Book" w:hAnsi="Franklin Gothic Book"/>
          <w:i/>
          <w:iCs/>
        </w:rPr>
        <w:t>Fleur de Lis B</w:t>
      </w:r>
    </w:p>
    <w:p w:rsidR="00175F33" w:rsidRPr="00E1071A" w:rsidRDefault="00175F33" w:rsidP="00175F3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Facilitator:</w:t>
      </w:r>
      <w:r>
        <w:rPr>
          <w:rFonts w:ascii="Franklin Gothic Book" w:hAnsi="Franklin Gothic Book"/>
        </w:rPr>
        <w:t xml:space="preserve"> Dena Hook</w:t>
      </w:r>
    </w:p>
    <w:p w:rsidR="00175F33" w:rsidRDefault="00175F33" w:rsidP="00175F33">
      <w:pPr>
        <w:pStyle w:val="ListParagraph"/>
        <w:numPr>
          <w:ilvl w:val="1"/>
          <w:numId w:val="2"/>
        </w:numPr>
        <w:spacing w:after="0" w:line="20" w:lineRule="atLeast"/>
        <w:ind w:left="3510"/>
        <w:rPr>
          <w:rFonts w:ascii="Franklin Gothic Book" w:hAnsi="Franklin Gothic Book"/>
        </w:rPr>
      </w:pPr>
      <w:r w:rsidRPr="00DD571A">
        <w:rPr>
          <w:rFonts w:ascii="Franklin Gothic Book" w:hAnsi="Franklin Gothic Book"/>
        </w:rPr>
        <w:t>Step Forward to Cure TSC Walks and Ot</w:t>
      </w:r>
      <w:r>
        <w:rPr>
          <w:rFonts w:ascii="Franklin Gothic Book" w:hAnsi="Franklin Gothic Book"/>
        </w:rPr>
        <w:t xml:space="preserve">her TS Alliance Special Events (including volunteer opportunities), </w:t>
      </w:r>
      <w:r>
        <w:rPr>
          <w:rFonts w:ascii="Franklin Gothic Book" w:hAnsi="Franklin Gothic Book"/>
          <w:i/>
        </w:rPr>
        <w:t>Grand Ballroom A</w:t>
      </w:r>
    </w:p>
    <w:p w:rsidR="00175F33" w:rsidRPr="00E1071A" w:rsidRDefault="00175F33" w:rsidP="00175F33">
      <w:pPr>
        <w:pStyle w:val="ListParagraph"/>
        <w:numPr>
          <w:ilvl w:val="2"/>
          <w:numId w:val="2"/>
        </w:numPr>
        <w:spacing w:after="0" w:line="20" w:lineRule="atLeast"/>
        <w:ind w:left="4140"/>
        <w:rPr>
          <w:rFonts w:ascii="Franklin Gothic Book" w:hAnsi="Franklin Gothic Book"/>
        </w:rPr>
      </w:pPr>
      <w:r w:rsidRPr="00617ECF">
        <w:rPr>
          <w:rFonts w:ascii="Franklin Gothic Book" w:hAnsi="Franklin Gothic Book"/>
          <w:i/>
        </w:rPr>
        <w:t>Facilitator</w:t>
      </w:r>
      <w:r>
        <w:rPr>
          <w:rFonts w:ascii="Franklin Gothic Book" w:hAnsi="Franklin Gothic Book"/>
          <w:i/>
        </w:rPr>
        <w:t>s</w:t>
      </w:r>
      <w:r w:rsidRPr="00617ECF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April Cooper, Gail Saunders</w:t>
      </w:r>
    </w:p>
    <w:p w:rsidR="00175F33" w:rsidRPr="003C004C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CC5E76" w:rsidRDefault="00175F33" w:rsidP="00175F33">
      <w:pPr>
        <w:spacing w:after="0" w:line="20" w:lineRule="atLeast"/>
        <w:rPr>
          <w:rFonts w:ascii="Franklin Gothic Book" w:hAnsi="Franklin Gothic Book"/>
          <w:i/>
        </w:rPr>
      </w:pPr>
      <w:r w:rsidRPr="00DD571A">
        <w:rPr>
          <w:rFonts w:ascii="Franklin Gothic Book" w:hAnsi="Franklin Gothic Book"/>
        </w:rPr>
        <w:t>12:30 to 5 p.m.</w:t>
      </w:r>
      <w:r w:rsidRPr="00DD571A">
        <w:rPr>
          <w:rFonts w:ascii="Franklin Gothic Book" w:hAnsi="Franklin Gothic Book"/>
        </w:rPr>
        <w:tab/>
      </w:r>
      <w:r w:rsidRPr="00DD571A">
        <w:rPr>
          <w:rFonts w:ascii="Franklin Gothic Book" w:hAnsi="Franklin Gothic Book"/>
        </w:rPr>
        <w:tab/>
        <w:t>Teen Lounge Open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Fleur de Lis B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  <w:r w:rsidRPr="00893759">
        <w:rPr>
          <w:rFonts w:ascii="Franklin Gothic Book" w:hAnsi="Franklin Gothic Book"/>
          <w:i/>
        </w:rPr>
        <w:tab/>
      </w:r>
      <w:r w:rsidRPr="00893759">
        <w:rPr>
          <w:rFonts w:ascii="Franklin Gothic Book" w:hAnsi="Franklin Gothic Book"/>
          <w:i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12:30 to 1:45 p.m.</w:t>
      </w:r>
      <w:r>
        <w:rPr>
          <w:rFonts w:ascii="Franklin Gothic Book" w:hAnsi="Franklin Gothic Book"/>
        </w:rPr>
        <w:tab/>
      </w:r>
      <w:r w:rsidRPr="003F4D3F">
        <w:rPr>
          <w:rFonts w:ascii="Franklin Gothic Book" w:hAnsi="Franklin Gothic Book"/>
          <w:b/>
        </w:rPr>
        <w:t>Fifth</w:t>
      </w:r>
      <w:r>
        <w:rPr>
          <w:rFonts w:ascii="Franklin Gothic Book" w:hAnsi="Franklin Gothic Book"/>
          <w:b/>
          <w:bCs/>
        </w:rPr>
        <w:t xml:space="preserve"> </w:t>
      </w:r>
      <w:r w:rsidRPr="00576F6D">
        <w:rPr>
          <w:rFonts w:ascii="Franklin Gothic Book" w:hAnsi="Franklin Gothic Book"/>
          <w:b/>
          <w:bCs/>
        </w:rPr>
        <w:t>Break Out Session</w:t>
      </w:r>
      <w:r>
        <w:rPr>
          <w:rFonts w:ascii="Franklin Gothic Book" w:hAnsi="Franklin Gothic Book"/>
          <w:b/>
          <w:bCs/>
        </w:rPr>
        <w:br/>
      </w:r>
    </w:p>
    <w:p w:rsidR="00175F33" w:rsidRPr="00CC5E76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ind w:left="2160" w:firstLine="72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Track A: </w:t>
      </w:r>
      <w:r w:rsidRPr="00576F6D">
        <w:rPr>
          <w:rFonts w:ascii="Franklin Gothic Book" w:hAnsi="Franklin Gothic Book"/>
          <w:sz w:val="22"/>
          <w:szCs w:val="22"/>
        </w:rPr>
        <w:t>Genetics Made Simple</w:t>
      </w:r>
      <w:r>
        <w:rPr>
          <w:rFonts w:ascii="Franklin Gothic Book" w:hAnsi="Franklin Gothic Book"/>
          <w:sz w:val="22"/>
          <w:szCs w:val="22"/>
        </w:rPr>
        <w:t xml:space="preserve">, </w:t>
      </w:r>
      <w:r>
        <w:rPr>
          <w:rFonts w:ascii="Franklin Gothic Book" w:hAnsi="Franklin Gothic Book"/>
          <w:i/>
          <w:sz w:val="22"/>
          <w:szCs w:val="22"/>
        </w:rPr>
        <w:t>Grand Ballroom D/E</w:t>
      </w:r>
    </w:p>
    <w:p w:rsidR="00175F33" w:rsidRPr="006408F7" w:rsidRDefault="00175F33" w:rsidP="00175F33">
      <w:pPr>
        <w:pStyle w:val="Footer"/>
        <w:spacing w:line="20" w:lineRule="atLeast"/>
        <w:ind w:left="2160" w:firstLine="72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              </w:t>
      </w:r>
      <w:r w:rsidRPr="00223C81">
        <w:rPr>
          <w:rFonts w:ascii="Franklin Gothic Book" w:hAnsi="Franklin Gothic Book"/>
          <w:i/>
          <w:sz w:val="22"/>
          <w:szCs w:val="22"/>
        </w:rPr>
        <w:t xml:space="preserve">Moderator: </w:t>
      </w:r>
      <w:proofErr w:type="spellStart"/>
      <w:r w:rsidRPr="000C0C94">
        <w:rPr>
          <w:rFonts w:ascii="Franklin Gothic Book" w:hAnsi="Franklin Gothic Book"/>
          <w:sz w:val="22"/>
          <w:szCs w:val="22"/>
        </w:rPr>
        <w:t>Tamison</w:t>
      </w:r>
      <w:proofErr w:type="spellEnd"/>
      <w:r w:rsidRPr="000C0C94">
        <w:rPr>
          <w:rFonts w:ascii="Franklin Gothic Book" w:hAnsi="Franklin Gothic Book"/>
          <w:sz w:val="22"/>
          <w:szCs w:val="22"/>
        </w:rPr>
        <w:t xml:space="preserve"> Jewett</w:t>
      </w:r>
      <w:r>
        <w:rPr>
          <w:rFonts w:ascii="Franklin Gothic Book" w:hAnsi="Franklin Gothic Book"/>
          <w:sz w:val="22"/>
          <w:szCs w:val="22"/>
        </w:rPr>
        <w:t>, MD</w:t>
      </w:r>
    </w:p>
    <w:p w:rsidR="00175F33" w:rsidRPr="00576F6D" w:rsidRDefault="00175F33" w:rsidP="00175F33">
      <w:pPr>
        <w:pStyle w:val="Footer"/>
        <w:spacing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  <w:i/>
          <w:sz w:val="22"/>
          <w:szCs w:val="22"/>
        </w:rPr>
        <w:lastRenderedPageBreak/>
        <w:t xml:space="preserve">               Speakers:</w:t>
      </w:r>
      <w:r>
        <w:rPr>
          <w:rFonts w:ascii="Franklin Gothic Book" w:hAnsi="Franklin Gothic Book"/>
          <w:sz w:val="22"/>
          <w:szCs w:val="22"/>
        </w:rPr>
        <w:t xml:space="preserve"> Hope Northrup, MD; Julian Sampson, DM, </w:t>
      </w:r>
      <w:r w:rsidRPr="00760A34">
        <w:rPr>
          <w:rFonts w:ascii="Franklin Gothic Book" w:hAnsi="Franklin Gothic Book"/>
          <w:sz w:val="22"/>
          <w:szCs w:val="22"/>
        </w:rPr>
        <w:t xml:space="preserve">FRCP, </w:t>
      </w:r>
      <w:proofErr w:type="spellStart"/>
      <w:r w:rsidRPr="00760A34">
        <w:rPr>
          <w:rFonts w:ascii="Franklin Gothic Book" w:hAnsi="Franklin Gothic Book"/>
          <w:sz w:val="22"/>
          <w:szCs w:val="22"/>
        </w:rPr>
        <w:t>FMedSci</w:t>
      </w:r>
      <w:proofErr w:type="spellEnd"/>
      <w:r>
        <w:rPr>
          <w:rFonts w:ascii="Franklin Gothic Book" w:hAnsi="Franklin Gothic Book"/>
          <w:sz w:val="22"/>
          <w:szCs w:val="22"/>
        </w:rPr>
        <w:br/>
      </w:r>
    </w:p>
    <w:p w:rsidR="00175F33" w:rsidRDefault="00175F33" w:rsidP="00175F33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B: Transition into Adulthood:  </w:t>
      </w:r>
      <w:r>
        <w:rPr>
          <w:rFonts w:ascii="Franklin Gothic Book" w:hAnsi="Franklin Gothic Book"/>
        </w:rPr>
        <w:t>Employment and Higher</w:t>
      </w:r>
    </w:p>
    <w:p w:rsidR="00175F33" w:rsidRPr="00A824BB" w:rsidRDefault="00175F33" w:rsidP="00175F33">
      <w:pPr>
        <w:spacing w:after="0" w:line="20" w:lineRule="atLeast"/>
        <w:ind w:left="3780" w:hanging="1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  Education, </w:t>
      </w:r>
      <w:r>
        <w:rPr>
          <w:rFonts w:ascii="Franklin Gothic Book" w:hAnsi="Franklin Gothic Book"/>
          <w:i/>
        </w:rPr>
        <w:t>Grand Ballroom A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Pr="006103BC">
        <w:rPr>
          <w:rFonts w:ascii="Franklin Gothic Book" w:hAnsi="Franklin Gothic Book"/>
          <w:i/>
        </w:rPr>
        <w:t>Moderator:</w:t>
      </w:r>
      <w:r>
        <w:rPr>
          <w:rFonts w:ascii="Franklin Gothic Book" w:hAnsi="Franklin Gothic Book"/>
        </w:rPr>
        <w:t xml:space="preserve"> Dena Hook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Pr="006103BC">
        <w:rPr>
          <w:rFonts w:ascii="Franklin Gothic Book" w:hAnsi="Franklin Gothic Book"/>
          <w:i/>
        </w:rPr>
        <w:t>Speakers:</w:t>
      </w:r>
      <w:r>
        <w:rPr>
          <w:rFonts w:ascii="Franklin Gothic Book" w:hAnsi="Franklin Gothic Book"/>
        </w:rPr>
        <w:t xml:space="preserve"> Jake Irby, Bertha Sanchez Hayden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</w:p>
    <w:p w:rsidR="00175F33" w:rsidRPr="00A824BB" w:rsidRDefault="00175F33" w:rsidP="00175F33">
      <w:pPr>
        <w:spacing w:after="0" w:line="240" w:lineRule="auto"/>
        <w:ind w:left="3780" w:hanging="90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C: </w:t>
      </w:r>
      <w:r>
        <w:rPr>
          <w:rFonts w:ascii="Franklin Gothic Book" w:hAnsi="Franklin Gothic Book"/>
        </w:rPr>
        <w:t xml:space="preserve">TAND*: </w:t>
      </w:r>
      <w:r w:rsidRPr="00576F6D">
        <w:rPr>
          <w:rFonts w:ascii="Franklin Gothic Book" w:hAnsi="Franklin Gothic Book"/>
        </w:rPr>
        <w:t>Mental Health Issue</w:t>
      </w:r>
      <w:r>
        <w:rPr>
          <w:rFonts w:ascii="Franklin Gothic Book" w:hAnsi="Franklin Gothic Book"/>
        </w:rPr>
        <w:t xml:space="preserve">s in Living with TSC as an Adult, </w:t>
      </w:r>
      <w:r>
        <w:rPr>
          <w:rFonts w:ascii="Franklin Gothic Book" w:hAnsi="Franklin Gothic Book"/>
          <w:i/>
        </w:rPr>
        <w:t>Grand Ballroom B</w:t>
      </w:r>
    </w:p>
    <w:p w:rsidR="00175F33" w:rsidRDefault="00175F33" w:rsidP="00175F33">
      <w:pPr>
        <w:spacing w:after="0" w:line="240" w:lineRule="auto"/>
        <w:ind w:left="3780" w:hanging="18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Moderator: </w:t>
      </w:r>
      <w:r w:rsidRPr="0036166D">
        <w:rPr>
          <w:rFonts w:ascii="Franklin Gothic Book" w:hAnsi="Franklin Gothic Book"/>
        </w:rPr>
        <w:t>Seth Fritts</w:t>
      </w:r>
      <w:r>
        <w:rPr>
          <w:rFonts w:ascii="Franklin Gothic Book" w:hAnsi="Franklin Gothic Book"/>
        </w:rPr>
        <w:t>, MSW</w:t>
      </w:r>
    </w:p>
    <w:p w:rsidR="00175F33" w:rsidRPr="006103BC" w:rsidRDefault="00175F33" w:rsidP="00F313AE">
      <w:pPr>
        <w:spacing w:after="0" w:line="20" w:lineRule="atLeast"/>
        <w:ind w:left="3705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Speaker:</w:t>
      </w:r>
      <w:r>
        <w:rPr>
          <w:rFonts w:ascii="Franklin Gothic Book" w:hAnsi="Franklin Gothic Book"/>
        </w:rPr>
        <w:t xml:space="preserve"> Petrus de Vries, </w:t>
      </w:r>
      <w:r w:rsidRPr="003C004C">
        <w:rPr>
          <w:rFonts w:ascii="Franklin Gothic Book" w:hAnsi="Franklin Gothic Book"/>
        </w:rPr>
        <w:t xml:space="preserve">MBChB, </w:t>
      </w:r>
      <w:proofErr w:type="spellStart"/>
      <w:r w:rsidRPr="003C004C">
        <w:rPr>
          <w:rFonts w:ascii="Franklin Gothic Book" w:hAnsi="Franklin Gothic Book"/>
        </w:rPr>
        <w:t>MRCPsych</w:t>
      </w:r>
      <w:proofErr w:type="spellEnd"/>
      <w:r w:rsidRPr="003C004C">
        <w:rPr>
          <w:rFonts w:ascii="Franklin Gothic Book" w:hAnsi="Franklin Gothic Book"/>
        </w:rPr>
        <w:t>, PhD</w:t>
      </w:r>
    </w:p>
    <w:p w:rsidR="00175F33" w:rsidRPr="006103BC" w:rsidRDefault="00175F33" w:rsidP="00175F33">
      <w:pPr>
        <w:spacing w:after="0" w:line="20" w:lineRule="atLeast"/>
        <w:rPr>
          <w:rFonts w:ascii="Franklin Gothic Book" w:hAnsi="Franklin Gothic Book"/>
        </w:rPr>
      </w:pPr>
      <w:r w:rsidRPr="006103BC">
        <w:rPr>
          <w:rFonts w:ascii="Franklin Gothic Book" w:hAnsi="Franklin Gothic Book"/>
        </w:rPr>
        <w:tab/>
      </w:r>
      <w:r w:rsidRPr="006103BC">
        <w:rPr>
          <w:rFonts w:ascii="Franklin Gothic Book" w:hAnsi="Franklin Gothic Book"/>
        </w:rPr>
        <w:tab/>
      </w:r>
      <w:r w:rsidRPr="006103BC">
        <w:rPr>
          <w:rFonts w:ascii="Franklin Gothic Book" w:hAnsi="Franklin Gothic Book"/>
        </w:rPr>
        <w:tab/>
      </w:r>
      <w:r w:rsidRPr="006103BC">
        <w:rPr>
          <w:rFonts w:ascii="Franklin Gothic Book" w:hAnsi="Franklin Gothic Book"/>
        </w:rPr>
        <w:tab/>
      </w:r>
    </w:p>
    <w:p w:rsidR="00175F33" w:rsidRDefault="00175F33" w:rsidP="00175F33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 xml:space="preserve">Track D: </w:t>
      </w:r>
      <w:r>
        <w:rPr>
          <w:rFonts w:ascii="Franklin Gothic Book" w:hAnsi="Franklin Gothic Book"/>
        </w:rPr>
        <w:t>Non-Medical Therapies: Occupational Therapy, Physical</w:t>
      </w:r>
    </w:p>
    <w:p w:rsidR="00175F33" w:rsidRPr="00A824BB" w:rsidRDefault="00175F33" w:rsidP="00175F33">
      <w:pPr>
        <w:spacing w:after="0" w:line="20" w:lineRule="atLeast"/>
        <w:ind w:left="3780" w:hanging="1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  Therapy, Equine, Music, </w:t>
      </w:r>
      <w:r>
        <w:rPr>
          <w:rFonts w:ascii="Franklin Gothic Book" w:hAnsi="Franklin Gothic Book"/>
          <w:i/>
        </w:rPr>
        <w:t>Plum Blossom</w:t>
      </w:r>
    </w:p>
    <w:p w:rsidR="00175F33" w:rsidRDefault="00175F33" w:rsidP="00175F33">
      <w:pPr>
        <w:spacing w:after="0" w:line="20" w:lineRule="atLeast"/>
        <w:ind w:left="2880" w:firstLine="72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  Moderator:</w:t>
      </w:r>
      <w:r>
        <w:rPr>
          <w:rFonts w:ascii="Franklin Gothic Book" w:hAnsi="Franklin Gothic Book"/>
        </w:rPr>
        <w:t xml:space="preserve"> Patricia Gibson, </w:t>
      </w:r>
      <w:r w:rsidRPr="003C004C">
        <w:rPr>
          <w:rFonts w:ascii="Franklin Gothic Book" w:hAnsi="Franklin Gothic Book"/>
        </w:rPr>
        <w:t>MSSW, DHL, ACSW</w:t>
      </w:r>
    </w:p>
    <w:p w:rsidR="00175F33" w:rsidRPr="00932BC7" w:rsidRDefault="00175F33" w:rsidP="00175F33">
      <w:pPr>
        <w:pStyle w:val="Footer"/>
        <w:spacing w:line="20" w:lineRule="atLeast"/>
        <w:ind w:left="3690" w:hanging="81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 xml:space="preserve">               </w:t>
      </w:r>
      <w:r w:rsidRPr="000D1B8F">
        <w:rPr>
          <w:rFonts w:ascii="Franklin Gothic Book" w:hAnsi="Franklin Gothic Book"/>
          <w:i/>
          <w:sz w:val="22"/>
          <w:szCs w:val="22"/>
        </w:rPr>
        <w:t xml:space="preserve">Panelists: </w:t>
      </w:r>
      <w:r w:rsidR="00932BC7">
        <w:rPr>
          <w:rFonts w:ascii="Franklin Gothic Book" w:hAnsi="Franklin Gothic Book"/>
          <w:sz w:val="22"/>
          <w:szCs w:val="22"/>
        </w:rPr>
        <w:t>TBD</w:t>
      </w:r>
    </w:p>
    <w:p w:rsidR="00175F33" w:rsidRPr="00576F6D" w:rsidRDefault="00175F33" w:rsidP="00175F33">
      <w:pPr>
        <w:spacing w:after="0" w:line="20" w:lineRule="atLeast"/>
        <w:ind w:left="2880" w:firstLine="720"/>
        <w:rPr>
          <w:rFonts w:ascii="Franklin Gothic Book" w:hAnsi="Franklin Gothic Book"/>
        </w:rPr>
      </w:pPr>
    </w:p>
    <w:p w:rsidR="00175F33" w:rsidRPr="00A824BB" w:rsidRDefault="00175F33" w:rsidP="00175F33">
      <w:pPr>
        <w:spacing w:after="0" w:line="20" w:lineRule="atLeast"/>
        <w:ind w:left="288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GROUP SESSION: </w:t>
      </w:r>
      <w:r w:rsidRPr="00ED40F4">
        <w:rPr>
          <w:rFonts w:ascii="Franklin Gothic Book" w:hAnsi="Franklin Gothic Book"/>
        </w:rPr>
        <w:t>How to Advocate for You and</w:t>
      </w:r>
      <w:r>
        <w:rPr>
          <w:rFonts w:ascii="Franklin Gothic Book" w:hAnsi="Franklin Gothic Book"/>
        </w:rPr>
        <w:t>/or</w:t>
      </w:r>
      <w:r w:rsidRPr="00ED40F4">
        <w:rPr>
          <w:rFonts w:ascii="Franklin Gothic Book" w:hAnsi="Franklin Gothic Book"/>
        </w:rPr>
        <w:t xml:space="preserve"> Your Child, Educate Your Healthcare Provider and Appeal Insurance Denials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Fleur de Lis A</w:t>
      </w:r>
    </w:p>
    <w:p w:rsidR="00175F33" w:rsidRDefault="00175F33" w:rsidP="00175F33">
      <w:pPr>
        <w:spacing w:after="0" w:line="20" w:lineRule="atLeast"/>
        <w:ind w:left="2880"/>
        <w:rPr>
          <w:rFonts w:ascii="Franklin Gothic Book" w:hAnsi="Franklin Gothic Book"/>
        </w:rPr>
      </w:pPr>
      <w:r w:rsidRPr="0050799B">
        <w:rPr>
          <w:rFonts w:ascii="Franklin Gothic Book" w:hAnsi="Franklin Gothic Book"/>
          <w:i/>
        </w:rPr>
        <w:t>Moderator:</w:t>
      </w:r>
      <w:r>
        <w:rPr>
          <w:rFonts w:ascii="Franklin Gothic Book" w:hAnsi="Franklin Gothic Book"/>
        </w:rPr>
        <w:t xml:space="preserve"> Ashley </w:t>
      </w:r>
      <w:proofErr w:type="spellStart"/>
      <w:r>
        <w:rPr>
          <w:rFonts w:ascii="Franklin Gothic Book" w:hAnsi="Franklin Gothic Book"/>
        </w:rPr>
        <w:t>Fasciola</w:t>
      </w:r>
      <w:proofErr w:type="spellEnd"/>
      <w:r>
        <w:rPr>
          <w:rFonts w:ascii="Franklin Gothic Book" w:hAnsi="Franklin Gothic Book"/>
        </w:rPr>
        <w:t>, RN, BSN</w:t>
      </w:r>
      <w:r>
        <w:rPr>
          <w:rFonts w:ascii="Franklin Gothic Book" w:hAnsi="Franklin Gothic Book"/>
        </w:rPr>
        <w:br/>
      </w:r>
      <w:r w:rsidRPr="0050799B">
        <w:rPr>
          <w:rFonts w:ascii="Franklin Gothic Book" w:hAnsi="Franklin Gothic Book"/>
          <w:i/>
        </w:rPr>
        <w:t>Panelists:</w:t>
      </w:r>
      <w:r>
        <w:rPr>
          <w:rFonts w:ascii="Franklin Gothic Book" w:hAnsi="Franklin Gothic Book"/>
        </w:rPr>
        <w:t xml:space="preserve"> Jessica Krefting, RN, BSN; </w:t>
      </w:r>
      <w:r w:rsidR="00DE006A">
        <w:rPr>
          <w:rFonts w:ascii="Franklin Gothic Book" w:hAnsi="Franklin Gothic Book"/>
        </w:rPr>
        <w:t xml:space="preserve">Mark Martin; Rob and Lisa Moss; </w:t>
      </w:r>
      <w:r>
        <w:rPr>
          <w:rFonts w:ascii="Franklin Gothic Book" w:hAnsi="Franklin Gothic Book"/>
        </w:rPr>
        <w:t xml:space="preserve">Ashley Pounders, </w:t>
      </w:r>
      <w:r w:rsidRPr="00DC19BF">
        <w:rPr>
          <w:rFonts w:ascii="Franklin Gothic Book" w:hAnsi="Franklin Gothic Book"/>
        </w:rPr>
        <w:t>RN,</w:t>
      </w:r>
      <w:r>
        <w:rPr>
          <w:rFonts w:ascii="Franklin Gothic Book" w:hAnsi="Franklin Gothic Book"/>
        </w:rPr>
        <w:t xml:space="preserve"> </w:t>
      </w:r>
      <w:r w:rsidRPr="00DC19BF">
        <w:rPr>
          <w:rFonts w:ascii="Franklin Gothic Book" w:hAnsi="Franklin Gothic Book"/>
        </w:rPr>
        <w:t>BSN,</w:t>
      </w:r>
      <w:r>
        <w:rPr>
          <w:rFonts w:ascii="Franklin Gothic Book" w:hAnsi="Franklin Gothic Book"/>
        </w:rPr>
        <w:t xml:space="preserve"> </w:t>
      </w:r>
      <w:r w:rsidRPr="00DC19BF">
        <w:rPr>
          <w:rFonts w:ascii="Franklin Gothic Book" w:hAnsi="Franklin Gothic Book"/>
        </w:rPr>
        <w:t>CCRN</w:t>
      </w:r>
      <w:r>
        <w:rPr>
          <w:rFonts w:ascii="Franklin Gothic Book" w:hAnsi="Franklin Gothic Book"/>
        </w:rPr>
        <w:t xml:space="preserve">; Brooke </w:t>
      </w:r>
      <w:proofErr w:type="spellStart"/>
      <w:r>
        <w:rPr>
          <w:rFonts w:ascii="Franklin Gothic Book" w:hAnsi="Franklin Gothic Book"/>
        </w:rPr>
        <w:t>Simsa</w:t>
      </w:r>
      <w:proofErr w:type="spellEnd"/>
      <w:r>
        <w:rPr>
          <w:rFonts w:ascii="Franklin Gothic Book" w:hAnsi="Franklin Gothic Book"/>
        </w:rPr>
        <w:t xml:space="preserve"> 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1:45 to 2</w:t>
      </w:r>
      <w:r w:rsidRPr="00576F6D">
        <w:rPr>
          <w:rFonts w:ascii="Franklin Gothic Book" w:hAnsi="Franklin Gothic Book"/>
        </w:rPr>
        <w:t xml:space="preserve"> p.m.</w:t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  <w:t>BREAK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Default="00175F33" w:rsidP="00175F33">
      <w:pPr>
        <w:spacing w:after="0" w:line="20" w:lineRule="atLeas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>2 to 3:1</w:t>
      </w:r>
      <w:r w:rsidRPr="00576F6D">
        <w:rPr>
          <w:rFonts w:ascii="Franklin Gothic Book" w:hAnsi="Franklin Gothic Book"/>
        </w:rPr>
        <w:t>5 p.m.</w:t>
      </w:r>
      <w:r w:rsidRPr="00576F6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3F4D3F">
        <w:rPr>
          <w:rFonts w:ascii="Franklin Gothic Book" w:hAnsi="Franklin Gothic Book"/>
          <w:b/>
        </w:rPr>
        <w:t>Sixth</w:t>
      </w:r>
      <w:r w:rsidRPr="00576F6D">
        <w:rPr>
          <w:rFonts w:ascii="Franklin Gothic Book" w:hAnsi="Franklin Gothic Book"/>
          <w:b/>
          <w:bCs/>
        </w:rPr>
        <w:t xml:space="preserve"> Break Out Session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Default="00175F33" w:rsidP="00175F33">
      <w:pPr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Track A: </w:t>
      </w:r>
      <w:r w:rsidRPr="00DA050D">
        <w:rPr>
          <w:rFonts w:ascii="Franklin Gothic Book" w:hAnsi="Franklin Gothic Book"/>
        </w:rPr>
        <w:t>Accessing Early Childhood Services and Navigating the Education System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Grand Ballroom D/E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Moderator: </w:t>
      </w:r>
      <w:r>
        <w:rPr>
          <w:rFonts w:ascii="Franklin Gothic Book" w:hAnsi="Franklin Gothic Book"/>
        </w:rPr>
        <w:t xml:space="preserve">Carla </w:t>
      </w:r>
      <w:proofErr w:type="spellStart"/>
      <w:r>
        <w:rPr>
          <w:rFonts w:ascii="Franklin Gothic Book" w:hAnsi="Franklin Gothic Book"/>
        </w:rPr>
        <w:t>Fladrowski</w:t>
      </w:r>
      <w:proofErr w:type="spellEnd"/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>Speakers:</w:t>
      </w:r>
      <w:r>
        <w:rPr>
          <w:rFonts w:ascii="Franklin Gothic Book" w:hAnsi="Franklin Gothic Book"/>
        </w:rPr>
        <w:t xml:space="preserve"> </w:t>
      </w:r>
      <w:r w:rsidR="001A5A07">
        <w:rPr>
          <w:rFonts w:ascii="Franklin Gothic Book" w:hAnsi="Franklin Gothic Book"/>
        </w:rPr>
        <w:t xml:space="preserve">Jennifer </w:t>
      </w:r>
      <w:proofErr w:type="spellStart"/>
      <w:r w:rsidR="001A5A07">
        <w:rPr>
          <w:rFonts w:ascii="Franklin Gothic Book" w:hAnsi="Franklin Gothic Book"/>
        </w:rPr>
        <w:t>Flinn</w:t>
      </w:r>
      <w:proofErr w:type="spellEnd"/>
      <w:r w:rsidR="001A5A07">
        <w:rPr>
          <w:rFonts w:ascii="Franklin Gothic Book" w:hAnsi="Franklin Gothic Book"/>
        </w:rPr>
        <w:t>, PhD; Dena Hook</w:t>
      </w:r>
      <w:r>
        <w:rPr>
          <w:rFonts w:ascii="Franklin Gothic Book" w:hAnsi="Franklin Gothic Book"/>
        </w:rPr>
        <w:tab/>
      </w:r>
    </w:p>
    <w:p w:rsidR="00175F33" w:rsidRDefault="00175F33" w:rsidP="00175F33">
      <w:pPr>
        <w:spacing w:after="0" w:line="20" w:lineRule="atLeast"/>
        <w:ind w:left="720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</w:p>
    <w:p w:rsidR="00175F33" w:rsidRPr="00A824BB" w:rsidRDefault="00175F33" w:rsidP="00175F33">
      <w:pPr>
        <w:spacing w:after="0" w:line="20" w:lineRule="atLeast"/>
        <w:ind w:left="2160" w:firstLine="72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B: </w:t>
      </w:r>
      <w:r>
        <w:rPr>
          <w:rFonts w:ascii="Franklin Gothic Book" w:hAnsi="Franklin Gothic Book"/>
        </w:rPr>
        <w:t xml:space="preserve">TAND*: Aggressive Behavior Management, </w:t>
      </w:r>
      <w:r>
        <w:rPr>
          <w:rFonts w:ascii="Franklin Gothic Book" w:hAnsi="Franklin Gothic Book"/>
          <w:i/>
        </w:rPr>
        <w:t>Grand Ballroom A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Pr="00F10178">
        <w:rPr>
          <w:rFonts w:ascii="Franklin Gothic Book" w:hAnsi="Franklin Gothic Book"/>
          <w:i/>
        </w:rPr>
        <w:t>Moderator</w:t>
      </w:r>
      <w:r>
        <w:rPr>
          <w:rFonts w:ascii="Franklin Gothic Book" w:hAnsi="Franklin Gothic Book"/>
          <w:i/>
        </w:rPr>
        <w:t xml:space="preserve">: </w:t>
      </w:r>
      <w:r w:rsidRPr="00A2643D">
        <w:rPr>
          <w:rFonts w:ascii="Franklin Gothic Book" w:hAnsi="Franklin Gothic Book"/>
        </w:rPr>
        <w:t>Shafali Jeste</w:t>
      </w:r>
      <w:r>
        <w:rPr>
          <w:rFonts w:ascii="Franklin Gothic Book" w:hAnsi="Franklin Gothic Book"/>
        </w:rPr>
        <w:t>, MD</w:t>
      </w:r>
    </w:p>
    <w:p w:rsidR="00175F33" w:rsidRPr="00576F6D" w:rsidRDefault="00175F33" w:rsidP="00F313AE">
      <w:pPr>
        <w:spacing w:after="0" w:line="20" w:lineRule="atLeast"/>
        <w:ind w:left="369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>Speakers</w:t>
      </w:r>
      <w:r w:rsidRPr="00F10178">
        <w:rPr>
          <w:rFonts w:ascii="Franklin Gothic Book" w:hAnsi="Franklin Gothic Book"/>
          <w:i/>
        </w:rPr>
        <w:t xml:space="preserve">: </w:t>
      </w:r>
      <w:r w:rsidRPr="00A2643D">
        <w:rPr>
          <w:rFonts w:ascii="Franklin Gothic Book" w:hAnsi="Franklin Gothic Book"/>
        </w:rPr>
        <w:t xml:space="preserve">Anna </w:t>
      </w:r>
      <w:proofErr w:type="spellStart"/>
      <w:r w:rsidRPr="00A2643D">
        <w:rPr>
          <w:rFonts w:ascii="Franklin Gothic Book" w:hAnsi="Franklin Gothic Book"/>
        </w:rPr>
        <w:t>Byars</w:t>
      </w:r>
      <w:proofErr w:type="spellEnd"/>
      <w:r>
        <w:rPr>
          <w:rFonts w:ascii="Franklin Gothic Book" w:hAnsi="Franklin Gothic Book"/>
        </w:rPr>
        <w:t>, PhD</w:t>
      </w:r>
      <w:r w:rsidR="00F313AE">
        <w:rPr>
          <w:rFonts w:ascii="Franklin Gothic Book" w:hAnsi="Franklin Gothic Book"/>
        </w:rPr>
        <w:t xml:space="preserve">; </w:t>
      </w:r>
      <w:r w:rsidR="00F717AE" w:rsidRPr="00A2643D">
        <w:rPr>
          <w:rFonts w:ascii="Franklin Gothic Book" w:hAnsi="Franklin Gothic Book"/>
        </w:rPr>
        <w:t xml:space="preserve">Tanjala Gipson, </w:t>
      </w:r>
      <w:r w:rsidR="00F717AE">
        <w:rPr>
          <w:rFonts w:ascii="Franklin Gothic Book" w:hAnsi="Franklin Gothic Book"/>
        </w:rPr>
        <w:t>MD</w:t>
      </w:r>
      <w:r>
        <w:rPr>
          <w:rFonts w:ascii="Franklin Gothic Book" w:hAnsi="Franklin Gothic Book"/>
          <w:i/>
        </w:rPr>
        <w:t xml:space="preserve"> 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Default="00175F33" w:rsidP="00175F33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C: </w:t>
      </w:r>
      <w:r w:rsidRPr="006807E4">
        <w:rPr>
          <w:rFonts w:ascii="Franklin Gothic Book" w:hAnsi="Franklin Gothic Book"/>
        </w:rPr>
        <w:t>Navigating the Complexities for Special Needs Care in TSC (Insurance,</w:t>
      </w:r>
      <w:r>
        <w:rPr>
          <w:rFonts w:ascii="Franklin Gothic Book" w:hAnsi="Franklin Gothic Book"/>
        </w:rPr>
        <w:t xml:space="preserve"> SSI, Waivers, Medicaid, Access), </w:t>
      </w:r>
      <w:r>
        <w:rPr>
          <w:rFonts w:ascii="Franklin Gothic Book" w:hAnsi="Franklin Gothic Book"/>
          <w:i/>
        </w:rPr>
        <w:t>Grand Ballroom B</w:t>
      </w:r>
    </w:p>
    <w:p w:rsidR="00175F33" w:rsidRDefault="00175F33" w:rsidP="00175F33">
      <w:pPr>
        <w:spacing w:after="0" w:line="20" w:lineRule="atLeast"/>
        <w:ind w:left="3690" w:hanging="810"/>
        <w:rPr>
          <w:rFonts w:ascii="Franklin Gothic Book" w:hAnsi="Franklin Gothic Book"/>
        </w:rPr>
      </w:pPr>
      <w:r w:rsidRPr="00E2224F">
        <w:rPr>
          <w:rFonts w:ascii="Franklin Gothic Book" w:hAnsi="Franklin Gothic Book"/>
        </w:rPr>
        <w:tab/>
        <w:t xml:space="preserve"> </w:t>
      </w:r>
      <w:r w:rsidRPr="00E2224F">
        <w:rPr>
          <w:rFonts w:ascii="Franklin Gothic Book" w:hAnsi="Franklin Gothic Book"/>
          <w:i/>
        </w:rPr>
        <w:t>Moderator</w:t>
      </w:r>
      <w:r w:rsidRPr="00F10178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Theresa Varnet, MSW, JD</w:t>
      </w:r>
    </w:p>
    <w:p w:rsidR="00175F33" w:rsidRPr="00E2224F" w:rsidRDefault="00175F33" w:rsidP="00175F33">
      <w:pPr>
        <w:spacing w:after="0" w:line="20" w:lineRule="atLeast"/>
        <w:ind w:left="3780" w:hanging="75"/>
        <w:rPr>
          <w:rFonts w:ascii="Franklin Gothic Book" w:hAnsi="Franklin Gothic Book"/>
        </w:rPr>
      </w:pPr>
      <w:r w:rsidRPr="00F10178">
        <w:rPr>
          <w:rFonts w:ascii="Franklin Gothic Book" w:hAnsi="Franklin Gothic Book"/>
          <w:i/>
        </w:rPr>
        <w:t>Speaker:</w:t>
      </w:r>
      <w:r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</w:rPr>
        <w:t>Yolande Erickson, JD, Esq.</w:t>
      </w:r>
      <w:r w:rsidRPr="002D0940">
        <w:rPr>
          <w:rFonts w:ascii="Franklin Gothic Book" w:hAnsi="Franklin Gothic Book"/>
        </w:rPr>
        <w:t xml:space="preserve"> </w:t>
      </w:r>
    </w:p>
    <w:p w:rsidR="00175F33" w:rsidRDefault="00175F33" w:rsidP="00175F33">
      <w:pPr>
        <w:spacing w:after="0" w:line="20" w:lineRule="atLeast"/>
        <w:ind w:left="3690" w:firstLine="15"/>
        <w:rPr>
          <w:rFonts w:ascii="Franklin Gothic Book" w:hAnsi="Franklin Gothic Book"/>
        </w:rPr>
      </w:pPr>
      <w:r w:rsidRPr="0029384E">
        <w:rPr>
          <w:rFonts w:ascii="Franklin Gothic Book" w:hAnsi="Franklin Gothic Book"/>
          <w:i/>
        </w:rPr>
        <w:t>Panelists</w:t>
      </w:r>
      <w:r>
        <w:rPr>
          <w:rFonts w:ascii="Franklin Gothic Book" w:hAnsi="Franklin Gothic Book"/>
        </w:rPr>
        <w:t xml:space="preserve">: Rachael Jackson; </w:t>
      </w:r>
      <w:r w:rsidR="00646F5E">
        <w:rPr>
          <w:rFonts w:ascii="Franklin Gothic Book" w:hAnsi="Franklin Gothic Book"/>
        </w:rPr>
        <w:t xml:space="preserve">Tammy </w:t>
      </w:r>
      <w:proofErr w:type="spellStart"/>
      <w:r w:rsidR="00646F5E">
        <w:rPr>
          <w:rFonts w:ascii="Franklin Gothic Book" w:hAnsi="Franklin Gothic Book"/>
        </w:rPr>
        <w:t>Kou</w:t>
      </w:r>
      <w:r w:rsidR="00646F5E" w:rsidRPr="00E2224F">
        <w:rPr>
          <w:rFonts w:ascii="Franklin Gothic Book" w:hAnsi="Franklin Gothic Book"/>
        </w:rPr>
        <w:t>ns</w:t>
      </w:r>
      <w:proofErr w:type="spellEnd"/>
      <w:r w:rsidR="00646F5E">
        <w:rPr>
          <w:rFonts w:ascii="Franklin Gothic Book" w:hAnsi="Franklin Gothic Book"/>
        </w:rPr>
        <w:t xml:space="preserve">; </w:t>
      </w:r>
      <w:r>
        <w:rPr>
          <w:rFonts w:ascii="Franklin Gothic Book" w:hAnsi="Franklin Gothic Book"/>
        </w:rPr>
        <w:t>Julie Rogers, LCSW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A824BB" w:rsidRDefault="00175F33" w:rsidP="00175F33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Track D: </w:t>
      </w:r>
      <w:r w:rsidRPr="00814E81">
        <w:rPr>
          <w:rFonts w:ascii="Franklin Gothic Book" w:hAnsi="Franklin Gothic Book"/>
        </w:rPr>
        <w:t xml:space="preserve">Medical </w:t>
      </w:r>
      <w:r>
        <w:rPr>
          <w:rFonts w:ascii="Franklin Gothic Book" w:hAnsi="Franklin Gothic Book"/>
        </w:rPr>
        <w:t>Transition Guidelines for the Neurology C</w:t>
      </w:r>
      <w:r w:rsidRPr="00814E81">
        <w:rPr>
          <w:rFonts w:ascii="Franklin Gothic Book" w:hAnsi="Franklin Gothic Book"/>
        </w:rPr>
        <w:t xml:space="preserve">ommunity (Endorsed by AAP, CNS, AES, AAN): Practical </w:t>
      </w:r>
      <w:r>
        <w:rPr>
          <w:rFonts w:ascii="Franklin Gothic Book" w:hAnsi="Franklin Gothic Book"/>
        </w:rPr>
        <w:t>Steps and T</w:t>
      </w:r>
      <w:r w:rsidRPr="00814E81">
        <w:rPr>
          <w:rFonts w:ascii="Franklin Gothic Book" w:hAnsi="Franklin Gothic Book"/>
        </w:rPr>
        <w:t>ools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Plum Blossom</w:t>
      </w:r>
    </w:p>
    <w:p w:rsidR="00175F33" w:rsidRDefault="00175F33" w:rsidP="00175F33">
      <w:pPr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i/>
        </w:rPr>
        <w:t xml:space="preserve">Moderator: </w:t>
      </w:r>
      <w:r w:rsidRPr="00291326">
        <w:rPr>
          <w:rFonts w:ascii="Franklin Gothic Book" w:hAnsi="Franklin Gothic Book"/>
        </w:rPr>
        <w:t xml:space="preserve">Amy </w:t>
      </w:r>
      <w:proofErr w:type="spellStart"/>
      <w:r w:rsidRPr="00291326">
        <w:rPr>
          <w:rFonts w:ascii="Franklin Gothic Book" w:hAnsi="Franklin Gothic Book"/>
        </w:rPr>
        <w:t>Brin</w:t>
      </w:r>
      <w:proofErr w:type="spellEnd"/>
      <w:r w:rsidRPr="00291326">
        <w:rPr>
          <w:rFonts w:ascii="Franklin Gothic Book" w:hAnsi="Franklin Gothic Book"/>
        </w:rPr>
        <w:t xml:space="preserve"> Miller</w:t>
      </w:r>
      <w:r>
        <w:rPr>
          <w:rFonts w:ascii="Franklin Gothic Book" w:hAnsi="Franklin Gothic Book"/>
        </w:rPr>
        <w:t xml:space="preserve">, </w:t>
      </w:r>
      <w:r w:rsidRPr="00760A34">
        <w:rPr>
          <w:rFonts w:ascii="Franklin Gothic Book" w:hAnsi="Franklin Gothic Book"/>
        </w:rPr>
        <w:t>MSN, MA, PCNS-BC, ACHPN</w:t>
      </w:r>
    </w:p>
    <w:p w:rsidR="00175F33" w:rsidRDefault="00175F33" w:rsidP="00175F33">
      <w:pPr>
        <w:spacing w:after="0" w:line="20" w:lineRule="atLeast"/>
        <w:ind w:left="3690" w:hanging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i/>
        </w:rPr>
        <w:t>Speaker</w:t>
      </w:r>
      <w:r w:rsidRPr="00F10178">
        <w:rPr>
          <w:rFonts w:ascii="Franklin Gothic Book" w:hAnsi="Franklin Gothic Book"/>
          <w:i/>
        </w:rPr>
        <w:t>:</w:t>
      </w:r>
      <w:r>
        <w:rPr>
          <w:rFonts w:ascii="Franklin Gothic Book" w:hAnsi="Franklin Gothic Book"/>
        </w:rPr>
        <w:t xml:space="preserve"> Rebecca Schultz, </w:t>
      </w:r>
      <w:r w:rsidRPr="00291326">
        <w:rPr>
          <w:rFonts w:ascii="Franklin Gothic Book" w:hAnsi="Franklin Gothic Book"/>
        </w:rPr>
        <w:t>PhD, RN, CPNP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A824BB" w:rsidRDefault="00175F33" w:rsidP="00175F33">
      <w:pPr>
        <w:spacing w:after="0" w:line="20" w:lineRule="atLeast"/>
        <w:ind w:left="4590" w:hanging="17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lastRenderedPageBreak/>
        <w:t xml:space="preserve">GROUP </w:t>
      </w:r>
      <w:r>
        <w:rPr>
          <w:rFonts w:ascii="Franklin Gothic Book" w:hAnsi="Franklin Gothic Book"/>
        </w:rPr>
        <w:t xml:space="preserve">SESSION: </w:t>
      </w:r>
      <w:r w:rsidRPr="009B53E1">
        <w:rPr>
          <w:rFonts w:ascii="Franklin Gothic Book" w:hAnsi="Franklin Gothic Book"/>
        </w:rPr>
        <w:t>Buildi</w:t>
      </w:r>
      <w:r>
        <w:rPr>
          <w:rFonts w:ascii="Franklin Gothic Book" w:hAnsi="Franklin Gothic Book"/>
        </w:rPr>
        <w:t xml:space="preserve">ng and Sustaining Relationships, </w:t>
      </w:r>
      <w:r>
        <w:rPr>
          <w:rFonts w:ascii="Franklin Gothic Book" w:hAnsi="Franklin Gothic Book"/>
          <w:i/>
        </w:rPr>
        <w:t>Fleur de Lis A</w:t>
      </w:r>
    </w:p>
    <w:p w:rsidR="00175F33" w:rsidRPr="00576F6D" w:rsidRDefault="00175F33" w:rsidP="00175F33">
      <w:pPr>
        <w:spacing w:after="0" w:line="20" w:lineRule="atLeast"/>
        <w:ind w:left="2160" w:firstLine="720"/>
        <w:rPr>
          <w:rFonts w:ascii="Franklin Gothic Book" w:hAnsi="Franklin Gothic Book"/>
        </w:rPr>
      </w:pPr>
      <w:r>
        <w:rPr>
          <w:rFonts w:ascii="Franklin Gothic Book" w:hAnsi="Franklin Gothic Book"/>
          <w:i/>
        </w:rPr>
        <w:t xml:space="preserve">Speaker: </w:t>
      </w:r>
      <w:r>
        <w:rPr>
          <w:rFonts w:ascii="Franklin Gothic Book" w:hAnsi="Franklin Gothic Book"/>
        </w:rPr>
        <w:t xml:space="preserve">Petrus de </w:t>
      </w:r>
      <w:r w:rsidRPr="009B53E1">
        <w:rPr>
          <w:rFonts w:ascii="Franklin Gothic Book" w:hAnsi="Franklin Gothic Book"/>
        </w:rPr>
        <w:t>Vries</w:t>
      </w:r>
      <w:r>
        <w:rPr>
          <w:rFonts w:ascii="Franklin Gothic Book" w:hAnsi="Franklin Gothic Book"/>
        </w:rPr>
        <w:t xml:space="preserve">, </w:t>
      </w:r>
      <w:r w:rsidRPr="000130CD">
        <w:rPr>
          <w:rFonts w:ascii="Franklin Gothic Book" w:hAnsi="Franklin Gothic Book"/>
        </w:rPr>
        <w:t xml:space="preserve">MBChB, </w:t>
      </w:r>
      <w:proofErr w:type="spellStart"/>
      <w:r w:rsidRPr="000130CD">
        <w:rPr>
          <w:rFonts w:ascii="Franklin Gothic Book" w:hAnsi="Franklin Gothic Book"/>
        </w:rPr>
        <w:t>MRCPsych</w:t>
      </w:r>
      <w:proofErr w:type="spellEnd"/>
      <w:r w:rsidRPr="000130CD">
        <w:rPr>
          <w:rFonts w:ascii="Franklin Gothic Book" w:hAnsi="Franklin Gothic Book"/>
        </w:rPr>
        <w:t>, PhD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3:15 to 3:30 p.m.</w:t>
      </w:r>
      <w:r>
        <w:rPr>
          <w:rFonts w:ascii="Franklin Gothic Book" w:hAnsi="Franklin Gothic Book"/>
          <w:sz w:val="22"/>
          <w:szCs w:val="22"/>
        </w:rPr>
        <w:tab/>
        <w:t>BREAK</w:t>
      </w: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3:30 to 5 p.m.</w:t>
      </w:r>
      <w:r>
        <w:rPr>
          <w:rFonts w:ascii="Franklin Gothic Book" w:hAnsi="Franklin Gothic Book"/>
          <w:sz w:val="22"/>
          <w:szCs w:val="22"/>
        </w:rPr>
        <w:tab/>
      </w:r>
      <w:r w:rsidRPr="00DC7501">
        <w:rPr>
          <w:rFonts w:ascii="Franklin Gothic Book" w:hAnsi="Franklin Gothic Book"/>
          <w:b/>
          <w:sz w:val="22"/>
          <w:szCs w:val="22"/>
        </w:rPr>
        <w:t>General Session</w:t>
      </w:r>
      <w:r>
        <w:rPr>
          <w:rFonts w:ascii="Franklin Gothic Book" w:hAnsi="Franklin Gothic Book"/>
          <w:sz w:val="22"/>
          <w:szCs w:val="22"/>
        </w:rPr>
        <w:t xml:space="preserve">: </w:t>
      </w:r>
      <w:r w:rsidRPr="002A096A">
        <w:rPr>
          <w:rFonts w:ascii="Franklin Gothic Book" w:hAnsi="Franklin Gothic Book"/>
          <w:sz w:val="22"/>
          <w:szCs w:val="22"/>
        </w:rPr>
        <w:t xml:space="preserve">Genetics, </w:t>
      </w:r>
      <w:proofErr w:type="spellStart"/>
      <w:r w:rsidRPr="002A096A">
        <w:rPr>
          <w:rFonts w:ascii="Franklin Gothic Book" w:hAnsi="Franklin Gothic Book"/>
          <w:sz w:val="22"/>
          <w:szCs w:val="22"/>
        </w:rPr>
        <w:t>Biosample</w:t>
      </w:r>
      <w:proofErr w:type="spellEnd"/>
      <w:r w:rsidRPr="002A096A">
        <w:rPr>
          <w:rFonts w:ascii="Franklin Gothic Book" w:hAnsi="Franklin Gothic Book"/>
          <w:sz w:val="22"/>
          <w:szCs w:val="22"/>
        </w:rPr>
        <w:t>, Natural History Data and Potential for Personalized Medicine</w:t>
      </w:r>
      <w:r>
        <w:rPr>
          <w:rFonts w:ascii="Franklin Gothic Book" w:hAnsi="Franklin Gothic Book"/>
          <w:sz w:val="22"/>
          <w:szCs w:val="22"/>
        </w:rPr>
        <w:t xml:space="preserve">, </w:t>
      </w:r>
      <w:r>
        <w:rPr>
          <w:rFonts w:ascii="Franklin Gothic Book" w:hAnsi="Franklin Gothic Book"/>
          <w:i/>
          <w:sz w:val="22"/>
          <w:szCs w:val="22"/>
        </w:rPr>
        <w:t>Grand Ballroom D/E</w:t>
      </w: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6E717E">
        <w:rPr>
          <w:rFonts w:ascii="Franklin Gothic Book" w:hAnsi="Franklin Gothic Book"/>
          <w:i/>
          <w:sz w:val="22"/>
          <w:szCs w:val="22"/>
        </w:rPr>
        <w:t>Moderator</w:t>
      </w:r>
      <w:r>
        <w:rPr>
          <w:rFonts w:ascii="Franklin Gothic Book" w:hAnsi="Franklin Gothic Book"/>
          <w:sz w:val="22"/>
          <w:szCs w:val="22"/>
        </w:rPr>
        <w:t xml:space="preserve">: Julian Sampson, DM, </w:t>
      </w:r>
      <w:r w:rsidRPr="00760A34">
        <w:rPr>
          <w:rFonts w:ascii="Franklin Gothic Book" w:hAnsi="Franklin Gothic Book"/>
          <w:sz w:val="22"/>
          <w:szCs w:val="22"/>
        </w:rPr>
        <w:t xml:space="preserve">FRCP, </w:t>
      </w:r>
      <w:proofErr w:type="spellStart"/>
      <w:r w:rsidRPr="00760A34">
        <w:rPr>
          <w:rFonts w:ascii="Franklin Gothic Book" w:hAnsi="Franklin Gothic Book"/>
          <w:sz w:val="22"/>
          <w:szCs w:val="22"/>
        </w:rPr>
        <w:t>FMedSci</w:t>
      </w:r>
      <w:proofErr w:type="spellEnd"/>
      <w:r>
        <w:rPr>
          <w:rFonts w:ascii="Franklin Gothic Book" w:hAnsi="Franklin Gothic Book"/>
          <w:sz w:val="22"/>
          <w:szCs w:val="22"/>
        </w:rPr>
        <w:t xml:space="preserve"> </w:t>
      </w: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ind w:left="2880" w:hanging="288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Pr="006E717E">
        <w:rPr>
          <w:rFonts w:ascii="Franklin Gothic Book" w:hAnsi="Franklin Gothic Book"/>
          <w:i/>
          <w:sz w:val="22"/>
          <w:szCs w:val="22"/>
        </w:rPr>
        <w:t>Speakers</w:t>
      </w:r>
      <w:r>
        <w:rPr>
          <w:rFonts w:ascii="Franklin Gothic Book" w:hAnsi="Franklin Gothic Book"/>
          <w:sz w:val="22"/>
          <w:szCs w:val="22"/>
        </w:rPr>
        <w:t xml:space="preserve">: </w:t>
      </w:r>
      <w:r w:rsidR="00262F1B">
        <w:rPr>
          <w:rFonts w:ascii="Franklin Gothic Book" w:hAnsi="Franklin Gothic Book"/>
          <w:sz w:val="22"/>
          <w:szCs w:val="22"/>
        </w:rPr>
        <w:t xml:space="preserve">Peter Crino, MD, PhD; Chris Kingswood, </w:t>
      </w:r>
      <w:r w:rsidR="00262F1B" w:rsidRPr="006E717E">
        <w:rPr>
          <w:rFonts w:ascii="Franklin Gothic Book" w:hAnsi="Franklin Gothic Book"/>
          <w:sz w:val="22"/>
          <w:szCs w:val="22"/>
        </w:rPr>
        <w:t>MBBS, MRCP, FRCP</w:t>
      </w:r>
      <w:r w:rsidR="00262F1B">
        <w:rPr>
          <w:rFonts w:ascii="Franklin Gothic Book" w:hAnsi="Franklin Gothic Book"/>
          <w:sz w:val="22"/>
          <w:szCs w:val="22"/>
        </w:rPr>
        <w:t xml:space="preserve">; </w:t>
      </w:r>
      <w:r>
        <w:rPr>
          <w:rFonts w:ascii="Franklin Gothic Book" w:hAnsi="Franklin Gothic Book"/>
          <w:sz w:val="22"/>
          <w:szCs w:val="22"/>
        </w:rPr>
        <w:t>David Kwiat</w:t>
      </w:r>
      <w:r w:rsidR="003E12D0">
        <w:rPr>
          <w:rFonts w:ascii="Franklin Gothic Book" w:hAnsi="Franklin Gothic Book"/>
          <w:sz w:val="22"/>
          <w:szCs w:val="22"/>
        </w:rPr>
        <w:t>k</w:t>
      </w:r>
      <w:r>
        <w:rPr>
          <w:rFonts w:ascii="Franklin Gothic Book" w:hAnsi="Franklin Gothic Book"/>
          <w:sz w:val="22"/>
          <w:szCs w:val="22"/>
        </w:rPr>
        <w:t xml:space="preserve">owski, MD, PhD; </w:t>
      </w:r>
      <w:r w:rsidR="00262F1B">
        <w:rPr>
          <w:rFonts w:ascii="Franklin Gothic Book" w:hAnsi="Franklin Gothic Book"/>
          <w:sz w:val="22"/>
          <w:szCs w:val="22"/>
        </w:rPr>
        <w:t xml:space="preserve">Steve </w:t>
      </w:r>
      <w:proofErr w:type="spellStart"/>
      <w:r w:rsidR="00262F1B">
        <w:rPr>
          <w:rFonts w:ascii="Franklin Gothic Book" w:hAnsi="Franklin Gothic Book"/>
          <w:sz w:val="22"/>
          <w:szCs w:val="22"/>
        </w:rPr>
        <w:t>Sparagana</w:t>
      </w:r>
      <w:proofErr w:type="spellEnd"/>
      <w:r w:rsidR="00262F1B">
        <w:rPr>
          <w:rFonts w:ascii="Franklin Gothic Book" w:hAnsi="Franklin Gothic Book"/>
          <w:sz w:val="22"/>
          <w:szCs w:val="22"/>
        </w:rPr>
        <w:t>, MD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br/>
      </w:r>
    </w:p>
    <w:p w:rsidR="00175F33" w:rsidRPr="00576F6D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6</w:t>
      </w:r>
      <w:r w:rsidRPr="00576F6D">
        <w:rPr>
          <w:rFonts w:ascii="Franklin Gothic Book" w:hAnsi="Franklin Gothic Book"/>
          <w:sz w:val="22"/>
          <w:szCs w:val="22"/>
        </w:rPr>
        <w:t xml:space="preserve"> 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2A096A">
        <w:rPr>
          <w:rFonts w:ascii="Franklin Gothic Book" w:hAnsi="Franklin Gothic Book"/>
          <w:sz w:val="22"/>
          <w:szCs w:val="22"/>
        </w:rPr>
        <w:t>Cock</w:t>
      </w:r>
      <w:r>
        <w:rPr>
          <w:rFonts w:ascii="Franklin Gothic Book" w:hAnsi="Franklin Gothic Book"/>
          <w:sz w:val="22"/>
          <w:szCs w:val="22"/>
        </w:rPr>
        <w:t>tail Meet and Greet in the Grand</w:t>
      </w:r>
      <w:r w:rsidR="00AB2660">
        <w:rPr>
          <w:rFonts w:ascii="Franklin Gothic Book" w:hAnsi="Franklin Gothic Book"/>
          <w:sz w:val="22"/>
          <w:szCs w:val="22"/>
        </w:rPr>
        <w:t xml:space="preserve"> B</w:t>
      </w:r>
      <w:r>
        <w:rPr>
          <w:rFonts w:ascii="Franklin Gothic Book" w:hAnsi="Franklin Gothic Book"/>
          <w:sz w:val="22"/>
          <w:szCs w:val="22"/>
        </w:rPr>
        <w:t>all</w:t>
      </w:r>
      <w:r w:rsidR="00AB2660">
        <w:rPr>
          <w:rFonts w:ascii="Franklin Gothic Book" w:hAnsi="Franklin Gothic Book"/>
          <w:sz w:val="22"/>
          <w:szCs w:val="22"/>
        </w:rPr>
        <w:t>r</w:t>
      </w:r>
      <w:r>
        <w:rPr>
          <w:rFonts w:ascii="Franklin Gothic Book" w:hAnsi="Franklin Gothic Book"/>
          <w:sz w:val="22"/>
          <w:szCs w:val="22"/>
        </w:rPr>
        <w:t>oom Foyer</w:t>
      </w: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Pr="00A824BB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7 </w:t>
      </w:r>
      <w:r w:rsidRPr="00576F6D">
        <w:rPr>
          <w:rFonts w:ascii="Franklin Gothic Book" w:hAnsi="Franklin Gothic Book"/>
          <w:sz w:val="22"/>
          <w:szCs w:val="22"/>
        </w:rPr>
        <w:t>p.m.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 xml:space="preserve">Blue Night Dinner, </w:t>
      </w:r>
      <w:r>
        <w:rPr>
          <w:rFonts w:ascii="Franklin Gothic Book" w:hAnsi="Franklin Gothic Book"/>
          <w:i/>
          <w:sz w:val="22"/>
          <w:szCs w:val="22"/>
        </w:rPr>
        <w:t>Grand Ballroom</w:t>
      </w: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9 p.m.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Adults with TSC Outing, </w:t>
      </w:r>
      <w:r>
        <w:rPr>
          <w:rFonts w:ascii="Franklin Gothic Book" w:hAnsi="Franklin Gothic Book"/>
          <w:i/>
          <w:sz w:val="22"/>
          <w:szCs w:val="22"/>
        </w:rPr>
        <w:t>Jade Pavilion</w:t>
      </w:r>
    </w:p>
    <w:p w:rsidR="00175F33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</w:p>
    <w:p w:rsidR="00175F33" w:rsidRPr="00100A58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9 p.m.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TSC Mom’s Outing, </w:t>
      </w:r>
      <w:r>
        <w:rPr>
          <w:rFonts w:ascii="Franklin Gothic Book" w:hAnsi="Franklin Gothic Book"/>
          <w:i/>
          <w:sz w:val="22"/>
          <w:szCs w:val="22"/>
        </w:rPr>
        <w:t>Gossip Bar</w:t>
      </w:r>
    </w:p>
    <w:p w:rsidR="00175F33" w:rsidRPr="00C61CEC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ind w:left="2160" w:firstLine="720"/>
        <w:rPr>
          <w:rFonts w:ascii="Franklin Gothic Book" w:hAnsi="Franklin Gothic Book"/>
          <w:sz w:val="22"/>
          <w:szCs w:val="22"/>
        </w:rPr>
      </w:pPr>
      <w:r w:rsidRPr="00F93067">
        <w:rPr>
          <w:rFonts w:ascii="Franklin Gothic Book" w:hAnsi="Franklin Gothic Book"/>
          <w:i/>
          <w:sz w:val="22"/>
          <w:szCs w:val="22"/>
        </w:rPr>
        <w:t>Event Leader:</w:t>
      </w:r>
      <w:r>
        <w:rPr>
          <w:rFonts w:ascii="Franklin Gothic Book" w:hAnsi="Franklin Gothic Book"/>
          <w:sz w:val="22"/>
          <w:szCs w:val="22"/>
        </w:rPr>
        <w:t xml:space="preserve"> Lauren </w:t>
      </w:r>
      <w:proofErr w:type="spellStart"/>
      <w:r>
        <w:rPr>
          <w:rFonts w:ascii="Franklin Gothic Book" w:hAnsi="Franklin Gothic Book"/>
          <w:sz w:val="22"/>
          <w:szCs w:val="22"/>
        </w:rPr>
        <w:t>Shillinger</w:t>
      </w:r>
      <w:proofErr w:type="spellEnd"/>
    </w:p>
    <w:p w:rsidR="00175F33" w:rsidRPr="00F34800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sz w:val="22"/>
          <w:szCs w:val="22"/>
        </w:rPr>
      </w:pPr>
    </w:p>
    <w:p w:rsidR="00175F33" w:rsidRPr="00797B50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F34800">
        <w:rPr>
          <w:rFonts w:ascii="Franklin Gothic Book" w:hAnsi="Franklin Gothic Book"/>
          <w:sz w:val="22"/>
          <w:szCs w:val="22"/>
        </w:rPr>
        <w:t>9 to 11 p.m.</w:t>
      </w:r>
      <w:r w:rsidRPr="00F34800">
        <w:rPr>
          <w:rFonts w:ascii="Franklin Gothic Book" w:hAnsi="Franklin Gothic Book"/>
          <w:sz w:val="22"/>
          <w:szCs w:val="22"/>
        </w:rPr>
        <w:tab/>
      </w:r>
      <w:r w:rsidRPr="00F34800">
        <w:rPr>
          <w:rFonts w:ascii="Franklin Gothic Book" w:hAnsi="Franklin Gothic Book"/>
          <w:sz w:val="22"/>
          <w:szCs w:val="22"/>
        </w:rPr>
        <w:tab/>
      </w:r>
      <w:r w:rsidRPr="00F34800">
        <w:rPr>
          <w:rFonts w:ascii="Franklin Gothic Book" w:hAnsi="Franklin Gothic Book"/>
          <w:sz w:val="22"/>
          <w:szCs w:val="22"/>
        </w:rPr>
        <w:tab/>
        <w:t>Teen Lounge Open</w:t>
      </w:r>
      <w:r>
        <w:rPr>
          <w:rFonts w:ascii="Franklin Gothic Book" w:hAnsi="Franklin Gothic Book"/>
          <w:sz w:val="22"/>
          <w:szCs w:val="22"/>
        </w:rPr>
        <w:t xml:space="preserve">, </w:t>
      </w:r>
      <w:r>
        <w:rPr>
          <w:rFonts w:ascii="Franklin Gothic Book" w:hAnsi="Franklin Gothic Book"/>
          <w:i/>
          <w:sz w:val="22"/>
          <w:szCs w:val="22"/>
        </w:rPr>
        <w:t>Fleur de Lis B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  <w:b/>
          <w:bCs/>
        </w:rPr>
      </w:pPr>
    </w:p>
    <w:p w:rsidR="00175F33" w:rsidRPr="00263EDC" w:rsidRDefault="00175F33" w:rsidP="00175F33">
      <w:pPr>
        <w:spacing w:after="0" w:line="20" w:lineRule="atLeast"/>
        <w:rPr>
          <w:rFonts w:ascii="Franklin Gothic Book" w:hAnsi="Franklin Gothic Book"/>
          <w:color w:val="8EAADB" w:themeColor="accent1" w:themeTint="99"/>
          <w:sz w:val="24"/>
        </w:rPr>
      </w:pPr>
      <w:r>
        <w:rPr>
          <w:rFonts w:ascii="Franklin Gothic Book" w:hAnsi="Franklin Gothic Book"/>
          <w:b/>
          <w:bCs/>
          <w:color w:val="8EAADB" w:themeColor="accent1" w:themeTint="99"/>
          <w:sz w:val="24"/>
        </w:rPr>
        <w:t>Sunday, July 29</w:t>
      </w:r>
      <w:r w:rsidRPr="00263EDC">
        <w:rPr>
          <w:rFonts w:ascii="Franklin Gothic Book" w:hAnsi="Franklin Gothic Book"/>
          <w:b/>
          <w:bCs/>
          <w:color w:val="8EAADB" w:themeColor="accent1" w:themeTint="99"/>
          <w:sz w:val="24"/>
        </w:rPr>
        <w:t>, 2014</w:t>
      </w:r>
    </w:p>
    <w:p w:rsidR="00175F33" w:rsidRPr="00A824BB" w:rsidRDefault="00175F33" w:rsidP="00175F33">
      <w:pPr>
        <w:pStyle w:val="Footer"/>
        <w:tabs>
          <w:tab w:val="clear" w:pos="4320"/>
          <w:tab w:val="clear" w:pos="8640"/>
        </w:tabs>
        <w:spacing w:line="20" w:lineRule="atLeast"/>
        <w:rPr>
          <w:rFonts w:ascii="Franklin Gothic Book" w:hAnsi="Franklin Gothic Book"/>
          <w:i/>
          <w:sz w:val="22"/>
          <w:szCs w:val="22"/>
        </w:rPr>
      </w:pPr>
      <w:r w:rsidRPr="00576F6D">
        <w:rPr>
          <w:rFonts w:ascii="Franklin Gothic Book" w:hAnsi="Franklin Gothic Book"/>
          <w:sz w:val="22"/>
          <w:szCs w:val="22"/>
        </w:rPr>
        <w:t>7 to 8:30 a.m.</w:t>
      </w:r>
      <w:r w:rsidRPr="00576F6D"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576F6D">
        <w:rPr>
          <w:rFonts w:ascii="Franklin Gothic Book" w:hAnsi="Franklin Gothic Book"/>
          <w:sz w:val="22"/>
          <w:szCs w:val="22"/>
        </w:rPr>
        <w:t>Breakfast</w:t>
      </w:r>
      <w:r>
        <w:rPr>
          <w:rFonts w:ascii="Franklin Gothic Book" w:hAnsi="Franklin Gothic Book"/>
          <w:sz w:val="22"/>
          <w:szCs w:val="22"/>
        </w:rPr>
        <w:t xml:space="preserve">, </w:t>
      </w:r>
      <w:r>
        <w:rPr>
          <w:rFonts w:ascii="Franklin Gothic Book" w:hAnsi="Franklin Gothic Book"/>
          <w:i/>
          <w:sz w:val="22"/>
          <w:szCs w:val="22"/>
        </w:rPr>
        <w:t>East Atrium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</w:rPr>
        <w:t>7:30 a.m. to Noon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  <w:t>Day Camp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Atrium 1 – Check-In: Simmons Ballroom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Default="00175F33" w:rsidP="00175F33">
      <w:pPr>
        <w:spacing w:after="0" w:line="20" w:lineRule="atLeast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>8:30 to 9:45 a.m.</w:t>
      </w:r>
      <w:r>
        <w:rPr>
          <w:rFonts w:ascii="Franklin Gothic Book" w:hAnsi="Franklin Gothic Book"/>
        </w:rPr>
        <w:tab/>
      </w:r>
      <w:r w:rsidRPr="003F4D3F">
        <w:rPr>
          <w:rFonts w:ascii="Franklin Gothic Book" w:hAnsi="Franklin Gothic Book"/>
          <w:b/>
        </w:rPr>
        <w:t>Seventh</w:t>
      </w:r>
      <w:r>
        <w:rPr>
          <w:rFonts w:ascii="Franklin Gothic Book" w:hAnsi="Franklin Gothic Book"/>
        </w:rPr>
        <w:t xml:space="preserve"> </w:t>
      </w:r>
      <w:r w:rsidRPr="00576F6D">
        <w:rPr>
          <w:rFonts w:ascii="Franklin Gothic Book" w:hAnsi="Franklin Gothic Book"/>
          <w:b/>
          <w:bCs/>
        </w:rPr>
        <w:t>Break Out Session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A824BB" w:rsidRDefault="00175F33" w:rsidP="00175F33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 xml:space="preserve">Track A: </w:t>
      </w:r>
      <w:r>
        <w:rPr>
          <w:rFonts w:ascii="Franklin Gothic Book" w:hAnsi="Franklin Gothic Book"/>
        </w:rPr>
        <w:t xml:space="preserve">TAND*: </w:t>
      </w:r>
      <w:r w:rsidRPr="00576F6D">
        <w:rPr>
          <w:rFonts w:ascii="Franklin Gothic Book" w:hAnsi="Franklin Gothic Book"/>
        </w:rPr>
        <w:t>ADHD and Behavioral</w:t>
      </w:r>
      <w:r>
        <w:rPr>
          <w:rFonts w:ascii="Franklin Gothic Book" w:hAnsi="Franklin Gothic Book"/>
        </w:rPr>
        <w:t xml:space="preserve"> Challenges in Children with TSC, </w:t>
      </w:r>
      <w:r>
        <w:rPr>
          <w:rFonts w:ascii="Franklin Gothic Book" w:hAnsi="Franklin Gothic Book"/>
          <w:i/>
        </w:rPr>
        <w:t>Grand Ballroom D/E</w:t>
      </w:r>
    </w:p>
    <w:p w:rsidR="00175F33" w:rsidRPr="00BA2F5D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Moderator: </w:t>
      </w:r>
      <w:r w:rsidRPr="00A8694A">
        <w:rPr>
          <w:rFonts w:ascii="Franklin Gothic Book" w:hAnsi="Franklin Gothic Book"/>
        </w:rPr>
        <w:t>Tanjala Gipson</w:t>
      </w:r>
      <w:r>
        <w:rPr>
          <w:rFonts w:ascii="Franklin Gothic Book" w:hAnsi="Franklin Gothic Book"/>
        </w:rPr>
        <w:t>, MD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Speakers: </w:t>
      </w:r>
      <w:r w:rsidR="002669D4">
        <w:rPr>
          <w:rFonts w:ascii="Franklin Gothic Book" w:hAnsi="Franklin Gothic Book"/>
        </w:rPr>
        <w:t xml:space="preserve">Anna </w:t>
      </w:r>
      <w:proofErr w:type="spellStart"/>
      <w:r w:rsidR="002669D4">
        <w:rPr>
          <w:rFonts w:ascii="Franklin Gothic Book" w:hAnsi="Franklin Gothic Book"/>
        </w:rPr>
        <w:t>Byars</w:t>
      </w:r>
      <w:proofErr w:type="spellEnd"/>
      <w:r w:rsidR="002669D4">
        <w:rPr>
          <w:rFonts w:ascii="Franklin Gothic Book" w:hAnsi="Franklin Gothic Book"/>
        </w:rPr>
        <w:t xml:space="preserve">, PhD; </w:t>
      </w:r>
      <w:r w:rsidRPr="00A8694A">
        <w:rPr>
          <w:rFonts w:ascii="Franklin Gothic Book" w:hAnsi="Franklin Gothic Book"/>
        </w:rPr>
        <w:t>Anna Jansen</w:t>
      </w:r>
      <w:r w:rsidR="002669D4">
        <w:rPr>
          <w:rFonts w:ascii="Franklin Gothic Book" w:hAnsi="Franklin Gothic Book"/>
        </w:rPr>
        <w:t>, MD, PhD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  <w:t xml:space="preserve">  </w:t>
      </w:r>
    </w:p>
    <w:p w:rsidR="00175F33" w:rsidRPr="00A824BB" w:rsidRDefault="00175F33" w:rsidP="00175F33">
      <w:pPr>
        <w:spacing w:after="0" w:line="20" w:lineRule="atLeast"/>
        <w:ind w:left="3690" w:hanging="810"/>
        <w:rPr>
          <w:rFonts w:ascii="Franklin Gothic Book" w:hAnsi="Franklin Gothic Book"/>
          <w:i/>
        </w:rPr>
      </w:pPr>
      <w:r w:rsidRPr="00576F6D">
        <w:rPr>
          <w:rFonts w:ascii="Franklin Gothic Book" w:hAnsi="Franklin Gothic Book"/>
        </w:rPr>
        <w:t>Track B: Kidney Issues in Children and Young Adults with TSC</w:t>
      </w:r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i/>
        </w:rPr>
        <w:t>Grand Ballroom A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>
        <w:rPr>
          <w:rFonts w:ascii="Franklin Gothic Book" w:hAnsi="Franklin Gothic Book"/>
          <w:i/>
        </w:rPr>
        <w:t xml:space="preserve">Moderator: </w:t>
      </w:r>
      <w:r w:rsidRPr="00A8694A">
        <w:rPr>
          <w:rFonts w:ascii="Franklin Gothic Book" w:hAnsi="Franklin Gothic Book"/>
        </w:rPr>
        <w:t>John Bissler</w:t>
      </w:r>
      <w:r>
        <w:rPr>
          <w:rFonts w:ascii="Franklin Gothic Book" w:hAnsi="Franklin Gothic Book"/>
        </w:rPr>
        <w:t>, MD</w:t>
      </w:r>
    </w:p>
    <w:p w:rsidR="00175F33" w:rsidRPr="00E45A23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</w:t>
      </w:r>
      <w:r w:rsidRPr="00BA2F5D">
        <w:rPr>
          <w:rFonts w:ascii="Franklin Gothic Book" w:hAnsi="Franklin Gothic Book"/>
          <w:i/>
        </w:rPr>
        <w:t>Speakers:</w:t>
      </w:r>
      <w:r>
        <w:rPr>
          <w:rFonts w:ascii="Franklin Gothic Book" w:hAnsi="Franklin Gothic Book"/>
        </w:rPr>
        <w:t xml:space="preserve"> </w:t>
      </w:r>
      <w:r w:rsidRPr="00E45A23">
        <w:rPr>
          <w:rFonts w:ascii="Franklin Gothic Book" w:hAnsi="Franklin Gothic Book"/>
        </w:rPr>
        <w:t xml:space="preserve">David </w:t>
      </w:r>
      <w:proofErr w:type="spellStart"/>
      <w:r w:rsidRPr="00E45A23">
        <w:rPr>
          <w:rFonts w:ascii="Franklin Gothic Book" w:hAnsi="Franklin Gothic Book"/>
        </w:rPr>
        <w:t>Ewalt</w:t>
      </w:r>
      <w:proofErr w:type="spellEnd"/>
      <w:r w:rsidRPr="00E45A23">
        <w:rPr>
          <w:rFonts w:ascii="Franklin Gothic Book" w:hAnsi="Franklin Gothic Book"/>
        </w:rPr>
        <w:t>, MD; Joshua Samuels, MD, MPH</w:t>
      </w:r>
    </w:p>
    <w:p w:rsidR="00175F33" w:rsidRPr="00E45A23" w:rsidRDefault="00175F33" w:rsidP="00175F33">
      <w:pPr>
        <w:spacing w:after="0" w:line="20" w:lineRule="atLeast"/>
        <w:ind w:left="720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 xml:space="preserve">    </w:t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  <w:t xml:space="preserve">    </w:t>
      </w:r>
    </w:p>
    <w:p w:rsidR="00175F33" w:rsidRPr="00E45A23" w:rsidRDefault="00175F33" w:rsidP="00175F33">
      <w:pPr>
        <w:spacing w:after="0" w:line="20" w:lineRule="atLeast"/>
        <w:ind w:left="3780" w:hanging="900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>Track C: Organizing Your Thoughts and Emotions (executive</w:t>
      </w:r>
    </w:p>
    <w:p w:rsidR="00175F33" w:rsidRPr="00E45A23" w:rsidRDefault="00175F33" w:rsidP="00175F33">
      <w:pPr>
        <w:spacing w:after="0" w:line="20" w:lineRule="atLeast"/>
        <w:ind w:left="3060" w:firstLine="720"/>
        <w:rPr>
          <w:rFonts w:ascii="Franklin Gothic Book" w:hAnsi="Franklin Gothic Book"/>
          <w:i/>
        </w:rPr>
      </w:pPr>
      <w:r w:rsidRPr="00E45A23">
        <w:rPr>
          <w:rFonts w:ascii="Franklin Gothic Book" w:hAnsi="Franklin Gothic Book"/>
        </w:rPr>
        <w:t xml:space="preserve">functioning), </w:t>
      </w:r>
      <w:r w:rsidRPr="00E45A23">
        <w:rPr>
          <w:rFonts w:ascii="Franklin Gothic Book" w:hAnsi="Franklin Gothic Book"/>
          <w:i/>
        </w:rPr>
        <w:t>Grand Ballroom B</w:t>
      </w:r>
    </w:p>
    <w:p w:rsidR="00175F33" w:rsidRPr="00E45A23" w:rsidRDefault="00175F33" w:rsidP="00175F33">
      <w:pPr>
        <w:tabs>
          <w:tab w:val="left" w:pos="3780"/>
        </w:tabs>
        <w:spacing w:after="0" w:line="20" w:lineRule="atLeast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  <w:i/>
        </w:rPr>
        <w:t xml:space="preserve">Moderator: </w:t>
      </w:r>
      <w:r w:rsidRPr="00E45A23">
        <w:rPr>
          <w:rFonts w:ascii="Franklin Gothic Book" w:hAnsi="Franklin Gothic Book"/>
        </w:rPr>
        <w:t xml:space="preserve">Petrus de Vries, MBChB, </w:t>
      </w:r>
      <w:proofErr w:type="spellStart"/>
      <w:r w:rsidRPr="00E45A23">
        <w:rPr>
          <w:rFonts w:ascii="Franklin Gothic Book" w:hAnsi="Franklin Gothic Book"/>
        </w:rPr>
        <w:t>MRCPsych</w:t>
      </w:r>
      <w:proofErr w:type="spellEnd"/>
      <w:r w:rsidRPr="00E45A23">
        <w:rPr>
          <w:rFonts w:ascii="Franklin Gothic Book" w:hAnsi="Franklin Gothic Book"/>
        </w:rPr>
        <w:t>, PhD</w:t>
      </w:r>
    </w:p>
    <w:p w:rsidR="00175F33" w:rsidRPr="00E45A23" w:rsidRDefault="00175F33" w:rsidP="00175F33">
      <w:pPr>
        <w:spacing w:after="0" w:line="20" w:lineRule="atLeast"/>
        <w:ind w:left="3690" w:hanging="3690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  <w:t xml:space="preserve">  </w:t>
      </w:r>
      <w:r w:rsidRPr="00E45A23">
        <w:rPr>
          <w:rFonts w:ascii="Franklin Gothic Book" w:hAnsi="Franklin Gothic Book"/>
          <w:i/>
        </w:rPr>
        <w:t>Panelists:</w:t>
      </w:r>
      <w:r w:rsidRPr="00E45A23">
        <w:rPr>
          <w:rFonts w:ascii="Franklin Gothic Book" w:hAnsi="Franklin Gothic Book"/>
        </w:rPr>
        <w:t xml:space="preserve"> TS Alliance Adult Regional Coordinators</w:t>
      </w:r>
    </w:p>
    <w:p w:rsidR="00175F33" w:rsidRPr="00E45A23" w:rsidRDefault="00175F33" w:rsidP="00175F33">
      <w:pPr>
        <w:spacing w:after="0" w:line="20" w:lineRule="atLeast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  <w:t xml:space="preserve">    </w:t>
      </w:r>
    </w:p>
    <w:p w:rsidR="00175F33" w:rsidRPr="00E45A23" w:rsidRDefault="00175F33" w:rsidP="00175F33">
      <w:pPr>
        <w:spacing w:after="0" w:line="20" w:lineRule="atLeast"/>
        <w:ind w:left="2160" w:firstLine="720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Track D: </w:t>
      </w:r>
      <w:proofErr w:type="spellStart"/>
      <w:r>
        <w:rPr>
          <w:rFonts w:ascii="Franklin Gothic Book" w:hAnsi="Franklin Gothic Book"/>
        </w:rPr>
        <w:t>Microboards</w:t>
      </w:r>
      <w:proofErr w:type="spellEnd"/>
      <w:r w:rsidRPr="00E45A23">
        <w:rPr>
          <w:rFonts w:ascii="Franklin Gothic Book" w:hAnsi="Franklin Gothic Book"/>
        </w:rPr>
        <w:t xml:space="preserve">, </w:t>
      </w:r>
      <w:r w:rsidRPr="00E45A23">
        <w:rPr>
          <w:rFonts w:ascii="Franklin Gothic Book" w:hAnsi="Franklin Gothic Book"/>
          <w:i/>
        </w:rPr>
        <w:t>Plum Blossom</w:t>
      </w:r>
    </w:p>
    <w:p w:rsidR="00175F33" w:rsidRPr="00E45A23" w:rsidRDefault="00175F33" w:rsidP="00175F33">
      <w:pPr>
        <w:spacing w:after="0" w:line="20" w:lineRule="atLeast"/>
        <w:ind w:left="3705"/>
        <w:rPr>
          <w:rFonts w:ascii="Franklin Gothic Book" w:hAnsi="Franklin Gothic Book"/>
        </w:rPr>
      </w:pPr>
      <w:r w:rsidRPr="00E45A23">
        <w:rPr>
          <w:rFonts w:ascii="Franklin Gothic Book" w:hAnsi="Franklin Gothic Book"/>
          <w:i/>
        </w:rPr>
        <w:t xml:space="preserve">Moderator: </w:t>
      </w:r>
      <w:r w:rsidRPr="00E45A23">
        <w:rPr>
          <w:rFonts w:ascii="Franklin Gothic Book" w:hAnsi="Franklin Gothic Book"/>
        </w:rPr>
        <w:t>Dena Hook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</w:r>
      <w:r w:rsidRPr="00E45A23">
        <w:rPr>
          <w:rFonts w:ascii="Franklin Gothic Book" w:hAnsi="Franklin Gothic Book"/>
        </w:rPr>
        <w:tab/>
        <w:t xml:space="preserve">  </w:t>
      </w:r>
      <w:r w:rsidRPr="00E45A23">
        <w:rPr>
          <w:rFonts w:ascii="Franklin Gothic Book" w:hAnsi="Franklin Gothic Book"/>
          <w:i/>
        </w:rPr>
        <w:t xml:space="preserve">Speakers: </w:t>
      </w:r>
      <w:r w:rsidRPr="00E45A23">
        <w:rPr>
          <w:rFonts w:ascii="Franklin Gothic Book" w:hAnsi="Franklin Gothic Book"/>
        </w:rPr>
        <w:t xml:space="preserve">Cheryl </w:t>
      </w:r>
      <w:proofErr w:type="spellStart"/>
      <w:r w:rsidRPr="00E45A23">
        <w:rPr>
          <w:rFonts w:ascii="Franklin Gothic Book" w:hAnsi="Franklin Gothic Book"/>
        </w:rPr>
        <w:t>Dinnell</w:t>
      </w:r>
      <w:proofErr w:type="spellEnd"/>
      <w:r w:rsidRPr="00E45A23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  <w:r>
        <w:rPr>
          <w:rFonts w:ascii="Franklin Gothic Book" w:hAnsi="Franklin Gothic Book"/>
        </w:rPr>
        <w:t>9:45 to 10</w:t>
      </w:r>
      <w:r w:rsidRPr="00576F6D">
        <w:rPr>
          <w:rFonts w:ascii="Franklin Gothic Book" w:hAnsi="Franklin Gothic Book"/>
        </w:rPr>
        <w:t xml:space="preserve"> a.m.</w:t>
      </w:r>
      <w:r w:rsidRPr="00576F6D">
        <w:rPr>
          <w:rFonts w:ascii="Franklin Gothic Book" w:hAnsi="Franklin Gothic Book"/>
        </w:rPr>
        <w:tab/>
      </w:r>
      <w:r w:rsidRPr="00576F6D">
        <w:rPr>
          <w:rFonts w:ascii="Franklin Gothic Book" w:hAnsi="Franklin Gothic Book"/>
        </w:rPr>
        <w:tab/>
        <w:t>BREAK</w:t>
      </w:r>
    </w:p>
    <w:p w:rsidR="00175F33" w:rsidRPr="00576F6D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601724" w:rsidRDefault="00175F33" w:rsidP="00175F33">
      <w:pPr>
        <w:pStyle w:val="Heading3"/>
        <w:spacing w:before="0" w:line="240" w:lineRule="auto"/>
        <w:ind w:left="2880" w:hanging="2880"/>
        <w:rPr>
          <w:rFonts w:ascii="Franklin Gothic Book" w:hAnsi="Franklin Gothic Book"/>
          <w:b w:val="0"/>
          <w:color w:val="auto"/>
        </w:rPr>
      </w:pPr>
      <w:r w:rsidRPr="007F1B7E">
        <w:rPr>
          <w:rFonts w:ascii="Franklin Gothic Book" w:hAnsi="Franklin Gothic Book"/>
          <w:b w:val="0"/>
          <w:color w:val="auto"/>
        </w:rPr>
        <w:lastRenderedPageBreak/>
        <w:t xml:space="preserve">10 </w:t>
      </w:r>
      <w:r>
        <w:rPr>
          <w:rFonts w:ascii="Franklin Gothic Book" w:hAnsi="Franklin Gothic Book"/>
          <w:b w:val="0"/>
          <w:color w:val="auto"/>
        </w:rPr>
        <w:t xml:space="preserve">a.m. to </w:t>
      </w:r>
      <w:r w:rsidR="00CB30B5">
        <w:rPr>
          <w:rFonts w:ascii="Franklin Gothic Book" w:hAnsi="Franklin Gothic Book"/>
          <w:b w:val="0"/>
          <w:color w:val="auto"/>
        </w:rPr>
        <w:t>Noon</w:t>
      </w:r>
      <w:r>
        <w:rPr>
          <w:rFonts w:ascii="Franklin Gothic Book" w:hAnsi="Franklin Gothic Book"/>
        </w:rPr>
        <w:tab/>
      </w:r>
      <w:r w:rsidRPr="00BF6CC6">
        <w:rPr>
          <w:rFonts w:ascii="Franklin Gothic Book" w:hAnsi="Franklin Gothic Book"/>
          <w:color w:val="auto"/>
        </w:rPr>
        <w:t>General Session:</w:t>
      </w:r>
      <w:r>
        <w:rPr>
          <w:rFonts w:ascii="Franklin Gothic Book" w:hAnsi="Franklin Gothic Book"/>
          <w:b w:val="0"/>
          <w:color w:val="auto"/>
        </w:rPr>
        <w:t xml:space="preserve"> </w:t>
      </w:r>
      <w:r w:rsidRPr="00A35C7F">
        <w:rPr>
          <w:rFonts w:ascii="Franklin Gothic Book" w:hAnsi="Franklin Gothic Book"/>
          <w:b w:val="0"/>
          <w:color w:val="auto"/>
        </w:rPr>
        <w:t xml:space="preserve">The Power of Community Advocacy and The Inspirational Story of </w:t>
      </w:r>
      <w:r>
        <w:rPr>
          <w:rFonts w:ascii="Franklin Gothic Book" w:hAnsi="Franklin Gothic Book"/>
          <w:b w:val="0"/>
          <w:color w:val="auto"/>
        </w:rPr>
        <w:t xml:space="preserve">Eric Schmitt, </w:t>
      </w:r>
      <w:r>
        <w:rPr>
          <w:rFonts w:ascii="Franklin Gothic Book" w:hAnsi="Franklin Gothic Book"/>
          <w:b w:val="0"/>
          <w:i/>
          <w:color w:val="auto"/>
        </w:rPr>
        <w:t>Grand Ballroom D/E</w:t>
      </w:r>
      <w:r>
        <w:rPr>
          <w:rFonts w:ascii="Franklin Gothic Book" w:hAnsi="Franklin Gothic Book"/>
          <w:b w:val="0"/>
          <w:color w:val="auto"/>
        </w:rPr>
        <w:t xml:space="preserve"> </w:t>
      </w:r>
    </w:p>
    <w:p w:rsidR="00175F33" w:rsidRPr="00F21127" w:rsidRDefault="00601724" w:rsidP="00601724">
      <w:pPr>
        <w:pStyle w:val="Heading3"/>
        <w:spacing w:before="0" w:line="240" w:lineRule="auto"/>
        <w:ind w:left="2880"/>
        <w:rPr>
          <w:rFonts w:ascii="Franklin Gothic Book" w:hAnsi="Franklin Gothic Book"/>
          <w:b w:val="0"/>
          <w:color w:val="auto"/>
        </w:rPr>
      </w:pPr>
      <w:r>
        <w:rPr>
          <w:rFonts w:ascii="Franklin Gothic Book" w:hAnsi="Franklin Gothic Book"/>
          <w:b w:val="0"/>
          <w:i/>
          <w:color w:val="auto"/>
        </w:rPr>
        <w:t xml:space="preserve">Moderator: </w:t>
      </w:r>
      <w:r>
        <w:rPr>
          <w:rFonts w:ascii="Franklin Gothic Book" w:hAnsi="Franklin Gothic Book"/>
          <w:b w:val="0"/>
          <w:color w:val="auto"/>
        </w:rPr>
        <w:t xml:space="preserve">Mark </w:t>
      </w:r>
      <w:proofErr w:type="spellStart"/>
      <w:r>
        <w:rPr>
          <w:rFonts w:ascii="Franklin Gothic Book" w:hAnsi="Franklin Gothic Book"/>
          <w:b w:val="0"/>
          <w:color w:val="auto"/>
        </w:rPr>
        <w:t>Vieth</w:t>
      </w:r>
      <w:proofErr w:type="spellEnd"/>
      <w:r w:rsidR="00175F33">
        <w:rPr>
          <w:rFonts w:ascii="Franklin Gothic Book" w:hAnsi="Franklin Gothic Book"/>
          <w:b w:val="0"/>
          <w:color w:val="auto"/>
        </w:rPr>
        <w:br/>
      </w:r>
      <w:r w:rsidR="00175F33">
        <w:rPr>
          <w:rFonts w:ascii="Franklin Gothic Book" w:hAnsi="Franklin Gothic Book"/>
          <w:b w:val="0"/>
          <w:i/>
          <w:color w:val="auto"/>
        </w:rPr>
        <w:t>Speaker</w:t>
      </w:r>
      <w:r w:rsidR="00175F33">
        <w:rPr>
          <w:rFonts w:ascii="Franklin Gothic Book" w:hAnsi="Franklin Gothic Book"/>
          <w:b w:val="0"/>
          <w:color w:val="auto"/>
        </w:rPr>
        <w:t>: Eric Schmitt, JD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  <w:r w:rsidRPr="00576F6D">
        <w:rPr>
          <w:rFonts w:ascii="Franklin Gothic Book" w:hAnsi="Franklin Gothic Book"/>
          <w:b/>
        </w:rPr>
        <w:tab/>
      </w:r>
      <w:r w:rsidRPr="00576F6D">
        <w:rPr>
          <w:rFonts w:ascii="Franklin Gothic Book" w:hAnsi="Franklin Gothic Book"/>
          <w:b/>
        </w:rPr>
        <w:tab/>
      </w:r>
      <w:r w:rsidRPr="00576F6D">
        <w:rPr>
          <w:rFonts w:ascii="Franklin Gothic Book" w:hAnsi="Franklin Gothic Book"/>
          <w:b/>
        </w:rPr>
        <w:tab/>
      </w:r>
      <w:r w:rsidRPr="00576F6D">
        <w:rPr>
          <w:rFonts w:ascii="Franklin Gothic Book" w:hAnsi="Franklin Gothic Book"/>
          <w:b/>
        </w:rPr>
        <w:tab/>
      </w:r>
      <w:r w:rsidRPr="00576F6D">
        <w:rPr>
          <w:rFonts w:ascii="Franklin Gothic Book" w:hAnsi="Franklin Gothic Book"/>
        </w:rPr>
        <w:t>Closing Remarks</w:t>
      </w:r>
      <w:r w:rsidR="001C7896">
        <w:rPr>
          <w:rFonts w:ascii="Franklin Gothic Book" w:hAnsi="Franklin Gothic Book"/>
        </w:rPr>
        <w:t xml:space="preserve">: Kari </w:t>
      </w:r>
      <w:r w:rsidR="00960412">
        <w:rPr>
          <w:rFonts w:ascii="Franklin Gothic Book" w:hAnsi="Franklin Gothic Book"/>
        </w:rPr>
        <w:t>L.</w:t>
      </w:r>
      <w:r>
        <w:rPr>
          <w:rFonts w:ascii="Franklin Gothic Book" w:hAnsi="Franklin Gothic Book"/>
        </w:rPr>
        <w:t xml:space="preserve"> Rosbeck</w:t>
      </w:r>
    </w:p>
    <w:p w:rsidR="00175F33" w:rsidRDefault="00175F33" w:rsidP="00175F33">
      <w:pPr>
        <w:spacing w:after="0" w:line="20" w:lineRule="atLeast"/>
        <w:rPr>
          <w:rFonts w:ascii="Franklin Gothic Book" w:hAnsi="Franklin Gothic Book"/>
        </w:rPr>
      </w:pPr>
    </w:p>
    <w:p w:rsidR="00175F33" w:rsidRPr="009271A0" w:rsidRDefault="009A554E" w:rsidP="00175F3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*By invitation only.</w:t>
      </w:r>
      <w:r>
        <w:rPr>
          <w:rFonts w:ascii="Franklin Gothic Book" w:hAnsi="Franklin Gothic Book"/>
        </w:rPr>
        <w:br/>
      </w:r>
      <w:bookmarkStart w:id="1" w:name="_GoBack"/>
      <w:bookmarkEnd w:id="1"/>
      <w:r w:rsidR="00175F33">
        <w:rPr>
          <w:rFonts w:ascii="Franklin Gothic Book" w:hAnsi="Franklin Gothic Book"/>
        </w:rPr>
        <w:t xml:space="preserve">*TAND stands for TSC Associated Neuropsychiatric Disorders. </w:t>
      </w:r>
    </w:p>
    <w:p w:rsidR="00800787" w:rsidRPr="00175F33" w:rsidRDefault="00800787" w:rsidP="00175F33"/>
    <w:sectPr w:rsidR="00800787" w:rsidRPr="00175F33" w:rsidSect="00D20EE1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7C" w:rsidRDefault="00A73E7C">
      <w:pPr>
        <w:spacing w:after="0" w:line="240" w:lineRule="auto"/>
      </w:pPr>
      <w:r>
        <w:separator/>
      </w:r>
    </w:p>
  </w:endnote>
  <w:endnote w:type="continuationSeparator" w:id="0">
    <w:p w:rsidR="00A73E7C" w:rsidRDefault="00A7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48194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</w:rPr>
    </w:sdtEndPr>
    <w:sdtContent>
      <w:p w:rsidR="00F858C7" w:rsidRPr="00375656" w:rsidRDefault="002E0FF9">
        <w:pPr>
          <w:pStyle w:val="Footer"/>
          <w:jc w:val="center"/>
          <w:rPr>
            <w:rFonts w:ascii="Franklin Gothic Book" w:hAnsi="Franklin Gothic Book"/>
          </w:rPr>
        </w:pPr>
        <w:r w:rsidRPr="00375656">
          <w:rPr>
            <w:rFonts w:ascii="Franklin Gothic Book" w:hAnsi="Franklin Gothic Book"/>
          </w:rPr>
          <w:fldChar w:fldCharType="begin"/>
        </w:r>
        <w:r w:rsidRPr="00375656">
          <w:rPr>
            <w:rFonts w:ascii="Franklin Gothic Book" w:hAnsi="Franklin Gothic Book"/>
          </w:rPr>
          <w:instrText xml:space="preserve"> PAGE   \* MERGEFORMAT </w:instrText>
        </w:r>
        <w:r w:rsidRPr="00375656">
          <w:rPr>
            <w:rFonts w:ascii="Franklin Gothic Book" w:hAnsi="Franklin Gothic Book"/>
          </w:rPr>
          <w:fldChar w:fldCharType="separate"/>
        </w:r>
        <w:r w:rsidR="00FB4F36">
          <w:rPr>
            <w:rFonts w:ascii="Franklin Gothic Book" w:hAnsi="Franklin Gothic Book"/>
            <w:noProof/>
          </w:rPr>
          <w:t>8</w:t>
        </w:r>
        <w:r w:rsidRPr="00375656">
          <w:rPr>
            <w:rFonts w:ascii="Franklin Gothic Book" w:hAnsi="Franklin Gothic Book"/>
            <w:noProof/>
          </w:rPr>
          <w:fldChar w:fldCharType="end"/>
        </w:r>
      </w:p>
    </w:sdtContent>
  </w:sdt>
  <w:p w:rsidR="00F858C7" w:rsidRDefault="00A73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7C" w:rsidRDefault="00A73E7C">
      <w:pPr>
        <w:spacing w:after="0" w:line="240" w:lineRule="auto"/>
      </w:pPr>
      <w:r>
        <w:separator/>
      </w:r>
    </w:p>
  </w:footnote>
  <w:footnote w:type="continuationSeparator" w:id="0">
    <w:p w:rsidR="00A73E7C" w:rsidRDefault="00A7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C55"/>
    <w:multiLevelType w:val="hybridMultilevel"/>
    <w:tmpl w:val="165AE0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10D69C9"/>
    <w:multiLevelType w:val="hybridMultilevel"/>
    <w:tmpl w:val="42A40C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0FB1FDD"/>
    <w:multiLevelType w:val="hybridMultilevel"/>
    <w:tmpl w:val="44062DA8"/>
    <w:lvl w:ilvl="0" w:tplc="A7D40E0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A0"/>
    <w:rsid w:val="000130CD"/>
    <w:rsid w:val="000421FE"/>
    <w:rsid w:val="000531DD"/>
    <w:rsid w:val="00070F99"/>
    <w:rsid w:val="00080884"/>
    <w:rsid w:val="00093F98"/>
    <w:rsid w:val="000B21BF"/>
    <w:rsid w:val="000B4A35"/>
    <w:rsid w:val="000C5C44"/>
    <w:rsid w:val="000D1B8F"/>
    <w:rsid w:val="000E72BE"/>
    <w:rsid w:val="00100A58"/>
    <w:rsid w:val="0012224F"/>
    <w:rsid w:val="00123336"/>
    <w:rsid w:val="00124895"/>
    <w:rsid w:val="0015589A"/>
    <w:rsid w:val="001575E2"/>
    <w:rsid w:val="00160B7D"/>
    <w:rsid w:val="00161D8F"/>
    <w:rsid w:val="0016584B"/>
    <w:rsid w:val="00170099"/>
    <w:rsid w:val="00173C93"/>
    <w:rsid w:val="00175F33"/>
    <w:rsid w:val="00180B95"/>
    <w:rsid w:val="001825C6"/>
    <w:rsid w:val="0019094C"/>
    <w:rsid w:val="001949B4"/>
    <w:rsid w:val="001A25E7"/>
    <w:rsid w:val="001A4C33"/>
    <w:rsid w:val="001A5A07"/>
    <w:rsid w:val="001B0F26"/>
    <w:rsid w:val="001C39FB"/>
    <w:rsid w:val="001C7896"/>
    <w:rsid w:val="001D3CC2"/>
    <w:rsid w:val="001D7BF3"/>
    <w:rsid w:val="001F238C"/>
    <w:rsid w:val="001F7424"/>
    <w:rsid w:val="00210346"/>
    <w:rsid w:val="002115C7"/>
    <w:rsid w:val="00244E66"/>
    <w:rsid w:val="00262F1B"/>
    <w:rsid w:val="002669D4"/>
    <w:rsid w:val="002670C4"/>
    <w:rsid w:val="00291326"/>
    <w:rsid w:val="0029384E"/>
    <w:rsid w:val="00294C46"/>
    <w:rsid w:val="002B68F7"/>
    <w:rsid w:val="002D0940"/>
    <w:rsid w:val="002E0FF9"/>
    <w:rsid w:val="002F0361"/>
    <w:rsid w:val="002F7747"/>
    <w:rsid w:val="00301AD8"/>
    <w:rsid w:val="00306369"/>
    <w:rsid w:val="00307A59"/>
    <w:rsid w:val="00320A0E"/>
    <w:rsid w:val="00342C1D"/>
    <w:rsid w:val="00372428"/>
    <w:rsid w:val="003B5258"/>
    <w:rsid w:val="003B7393"/>
    <w:rsid w:val="003C004C"/>
    <w:rsid w:val="003D7992"/>
    <w:rsid w:val="003E12D0"/>
    <w:rsid w:val="00431CBE"/>
    <w:rsid w:val="004364D3"/>
    <w:rsid w:val="00445A5B"/>
    <w:rsid w:val="00455272"/>
    <w:rsid w:val="00464504"/>
    <w:rsid w:val="004655EB"/>
    <w:rsid w:val="004752F5"/>
    <w:rsid w:val="004767C9"/>
    <w:rsid w:val="004807E1"/>
    <w:rsid w:val="00486F9D"/>
    <w:rsid w:val="004D007B"/>
    <w:rsid w:val="004E4697"/>
    <w:rsid w:val="0050519C"/>
    <w:rsid w:val="0050799B"/>
    <w:rsid w:val="005111F3"/>
    <w:rsid w:val="00517618"/>
    <w:rsid w:val="00520256"/>
    <w:rsid w:val="00536136"/>
    <w:rsid w:val="00567E7B"/>
    <w:rsid w:val="00571073"/>
    <w:rsid w:val="00590EB8"/>
    <w:rsid w:val="005B46A2"/>
    <w:rsid w:val="005B7163"/>
    <w:rsid w:val="005D2744"/>
    <w:rsid w:val="005E3C12"/>
    <w:rsid w:val="00601724"/>
    <w:rsid w:val="00617ECF"/>
    <w:rsid w:val="00621A54"/>
    <w:rsid w:val="006343BE"/>
    <w:rsid w:val="006349CA"/>
    <w:rsid w:val="00634AAF"/>
    <w:rsid w:val="006363E9"/>
    <w:rsid w:val="00646BB2"/>
    <w:rsid w:val="00646F5E"/>
    <w:rsid w:val="0068376A"/>
    <w:rsid w:val="006C49A5"/>
    <w:rsid w:val="006D54C5"/>
    <w:rsid w:val="006E13CD"/>
    <w:rsid w:val="006E4470"/>
    <w:rsid w:val="006E717E"/>
    <w:rsid w:val="006F1712"/>
    <w:rsid w:val="006F373F"/>
    <w:rsid w:val="00711E9D"/>
    <w:rsid w:val="007208E7"/>
    <w:rsid w:val="007212ED"/>
    <w:rsid w:val="00723DC6"/>
    <w:rsid w:val="00727DD4"/>
    <w:rsid w:val="0073584F"/>
    <w:rsid w:val="00757309"/>
    <w:rsid w:val="00757967"/>
    <w:rsid w:val="00760A34"/>
    <w:rsid w:val="0076360F"/>
    <w:rsid w:val="007643F6"/>
    <w:rsid w:val="00767BD2"/>
    <w:rsid w:val="007704A8"/>
    <w:rsid w:val="007A6983"/>
    <w:rsid w:val="007B21A6"/>
    <w:rsid w:val="007E4670"/>
    <w:rsid w:val="007E7FBA"/>
    <w:rsid w:val="007F2864"/>
    <w:rsid w:val="00800787"/>
    <w:rsid w:val="00804808"/>
    <w:rsid w:val="00806B2C"/>
    <w:rsid w:val="0080762E"/>
    <w:rsid w:val="008129B3"/>
    <w:rsid w:val="00814E81"/>
    <w:rsid w:val="008232CB"/>
    <w:rsid w:val="008264A6"/>
    <w:rsid w:val="00841240"/>
    <w:rsid w:val="00843FFD"/>
    <w:rsid w:val="008449F3"/>
    <w:rsid w:val="00846AE2"/>
    <w:rsid w:val="008638C1"/>
    <w:rsid w:val="008645A9"/>
    <w:rsid w:val="00873A09"/>
    <w:rsid w:val="008900C6"/>
    <w:rsid w:val="009128D5"/>
    <w:rsid w:val="009271A0"/>
    <w:rsid w:val="00932BC7"/>
    <w:rsid w:val="00952B2F"/>
    <w:rsid w:val="00957FF1"/>
    <w:rsid w:val="00960412"/>
    <w:rsid w:val="00960CCA"/>
    <w:rsid w:val="00972FDB"/>
    <w:rsid w:val="009779A2"/>
    <w:rsid w:val="009A1E35"/>
    <w:rsid w:val="009A554E"/>
    <w:rsid w:val="009A646C"/>
    <w:rsid w:val="009B04FA"/>
    <w:rsid w:val="009B7DDC"/>
    <w:rsid w:val="009C583D"/>
    <w:rsid w:val="00A2643D"/>
    <w:rsid w:val="00A32094"/>
    <w:rsid w:val="00A35568"/>
    <w:rsid w:val="00A362CE"/>
    <w:rsid w:val="00A72A55"/>
    <w:rsid w:val="00A73E7C"/>
    <w:rsid w:val="00A821BB"/>
    <w:rsid w:val="00A824BB"/>
    <w:rsid w:val="00A93BCB"/>
    <w:rsid w:val="00AB2660"/>
    <w:rsid w:val="00AB58F1"/>
    <w:rsid w:val="00AB6464"/>
    <w:rsid w:val="00AC69E9"/>
    <w:rsid w:val="00AD497F"/>
    <w:rsid w:val="00B0409E"/>
    <w:rsid w:val="00B04A2E"/>
    <w:rsid w:val="00B07060"/>
    <w:rsid w:val="00B2155D"/>
    <w:rsid w:val="00B22B31"/>
    <w:rsid w:val="00B372EA"/>
    <w:rsid w:val="00B6190E"/>
    <w:rsid w:val="00B744F4"/>
    <w:rsid w:val="00B80762"/>
    <w:rsid w:val="00B81064"/>
    <w:rsid w:val="00B96773"/>
    <w:rsid w:val="00BF6CC6"/>
    <w:rsid w:val="00BF7DB0"/>
    <w:rsid w:val="00C07AC6"/>
    <w:rsid w:val="00C21347"/>
    <w:rsid w:val="00C34264"/>
    <w:rsid w:val="00C46B3F"/>
    <w:rsid w:val="00C614EE"/>
    <w:rsid w:val="00C65E67"/>
    <w:rsid w:val="00C713CE"/>
    <w:rsid w:val="00C727AA"/>
    <w:rsid w:val="00C80422"/>
    <w:rsid w:val="00C95065"/>
    <w:rsid w:val="00CB30B5"/>
    <w:rsid w:val="00CB451F"/>
    <w:rsid w:val="00CC1AF7"/>
    <w:rsid w:val="00CC4868"/>
    <w:rsid w:val="00CC5E76"/>
    <w:rsid w:val="00D00027"/>
    <w:rsid w:val="00D07075"/>
    <w:rsid w:val="00D13298"/>
    <w:rsid w:val="00D135CD"/>
    <w:rsid w:val="00D16124"/>
    <w:rsid w:val="00D23EE3"/>
    <w:rsid w:val="00D45AA9"/>
    <w:rsid w:val="00D6170A"/>
    <w:rsid w:val="00D6170C"/>
    <w:rsid w:val="00D80BFA"/>
    <w:rsid w:val="00D937E1"/>
    <w:rsid w:val="00D95C94"/>
    <w:rsid w:val="00DB3C56"/>
    <w:rsid w:val="00DC19BF"/>
    <w:rsid w:val="00DC7501"/>
    <w:rsid w:val="00DD7504"/>
    <w:rsid w:val="00DE006A"/>
    <w:rsid w:val="00E068DA"/>
    <w:rsid w:val="00E10D85"/>
    <w:rsid w:val="00E2224F"/>
    <w:rsid w:val="00E3557E"/>
    <w:rsid w:val="00E36BAC"/>
    <w:rsid w:val="00E45A23"/>
    <w:rsid w:val="00E5085C"/>
    <w:rsid w:val="00E71F25"/>
    <w:rsid w:val="00E72F3F"/>
    <w:rsid w:val="00E82EF2"/>
    <w:rsid w:val="00E87A29"/>
    <w:rsid w:val="00E92DCD"/>
    <w:rsid w:val="00E93A4D"/>
    <w:rsid w:val="00EA5987"/>
    <w:rsid w:val="00EA6789"/>
    <w:rsid w:val="00EB1562"/>
    <w:rsid w:val="00EB1DCD"/>
    <w:rsid w:val="00EB7D03"/>
    <w:rsid w:val="00EC1664"/>
    <w:rsid w:val="00ED0A40"/>
    <w:rsid w:val="00EF0C27"/>
    <w:rsid w:val="00F04A1F"/>
    <w:rsid w:val="00F115B8"/>
    <w:rsid w:val="00F13E84"/>
    <w:rsid w:val="00F21127"/>
    <w:rsid w:val="00F2542E"/>
    <w:rsid w:val="00F313AE"/>
    <w:rsid w:val="00F40F69"/>
    <w:rsid w:val="00F46A01"/>
    <w:rsid w:val="00F51C1B"/>
    <w:rsid w:val="00F717AE"/>
    <w:rsid w:val="00F73204"/>
    <w:rsid w:val="00F81316"/>
    <w:rsid w:val="00F93067"/>
    <w:rsid w:val="00F95C28"/>
    <w:rsid w:val="00FB4F36"/>
    <w:rsid w:val="00FC79EE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6D28"/>
  <w15:chartTrackingRefBased/>
  <w15:docId w15:val="{C7529AE1-5551-4D0D-8AF4-08239960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1A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7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1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1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71A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9271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71A0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71A0"/>
    <w:rPr>
      <w:rFonts w:ascii="Garamond" w:eastAsia="Times New Roman" w:hAnsi="Garamond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7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1A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A0"/>
  </w:style>
  <w:style w:type="paragraph" w:styleId="BalloonText">
    <w:name w:val="Balloon Text"/>
    <w:basedOn w:val="Normal"/>
    <w:link w:val="BalloonTextChar"/>
    <w:uiPriority w:val="99"/>
    <w:semiHidden/>
    <w:unhideWhenUsed/>
    <w:rsid w:val="0092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CBell</dc:creator>
  <cp:keywords/>
  <dc:description/>
  <cp:lastModifiedBy>CBell</cp:lastModifiedBy>
  <cp:revision>53</cp:revision>
  <dcterms:created xsi:type="dcterms:W3CDTF">2017-07-21T13:05:00Z</dcterms:created>
  <dcterms:modified xsi:type="dcterms:W3CDTF">2017-11-16T18:21:00Z</dcterms:modified>
</cp:coreProperties>
</file>